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C4B" w:rsidRDefault="006F2C4B" w:rsidP="006F2C4B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横浜市瀬谷区</w:t>
      </w: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地区センター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及び</w:t>
      </w:r>
      <w:r w:rsidR="00E10F7B">
        <w:rPr>
          <w:rFonts w:ascii="ＭＳ ゴシック" w:eastAsia="ＭＳ ゴシック" w:hAnsi="ＭＳ ゴシック" w:hint="eastAsia"/>
          <w:b/>
          <w:sz w:val="28"/>
          <w:szCs w:val="28"/>
        </w:rPr>
        <w:t>横浜市</w:t>
      </w:r>
      <w:r>
        <w:rPr>
          <w:rFonts w:ascii="ＭＳ ゴシック" w:eastAsia="ＭＳ ゴシック" w:hAnsi="ＭＳ ゴシック" w:hint="eastAsia"/>
          <w:b/>
          <w:sz w:val="28"/>
          <w:szCs w:val="28"/>
        </w:rPr>
        <w:t>瀬谷和楽荘</w:t>
      </w:r>
    </w:p>
    <w:p w:rsidR="006F2C4B" w:rsidRPr="008076B3" w:rsidRDefault="00215C1E" w:rsidP="006F2C4B">
      <w:pPr>
        <w:ind w:right="-2"/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指定管理者応募団体</w:t>
      </w:r>
      <w:r w:rsidR="0062535A">
        <w:rPr>
          <w:rFonts w:ascii="ＭＳ ゴシック" w:eastAsia="ＭＳ ゴシック" w:hAnsi="ＭＳ ゴシック" w:hint="eastAsia"/>
          <w:b/>
          <w:sz w:val="28"/>
          <w:szCs w:val="28"/>
        </w:rPr>
        <w:t>説明会</w:t>
      </w:r>
      <w:r w:rsidR="006F2C4B" w:rsidRPr="00CE0DF1">
        <w:rPr>
          <w:rFonts w:ascii="ＭＳ ゴシック" w:eastAsia="ＭＳ ゴシック" w:hAnsi="ＭＳ ゴシック" w:hint="eastAsia"/>
          <w:b/>
          <w:sz w:val="28"/>
          <w:szCs w:val="28"/>
        </w:rPr>
        <w:t>申込書</w:t>
      </w:r>
    </w:p>
    <w:p w:rsidR="006F2C4B" w:rsidRDefault="006F2C4B" w:rsidP="006F2C4B">
      <w:pPr>
        <w:ind w:right="-2"/>
        <w:rPr>
          <w:color w:val="000000"/>
          <w:sz w:val="24"/>
        </w:rPr>
      </w:pPr>
      <w:bookmarkStart w:id="0" w:name="_GoBack"/>
      <w:bookmarkEnd w:id="0"/>
    </w:p>
    <w:p w:rsidR="006F2C4B" w:rsidRDefault="00F62E98" w:rsidP="006F2C4B">
      <w:pPr>
        <w:ind w:right="-2"/>
        <w:jc w:val="right"/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306070</wp:posOffset>
                </wp:positionV>
                <wp:extent cx="4307840" cy="739140"/>
                <wp:effectExtent l="11430" t="5715" r="508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07840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C4B" w:rsidRPr="004A0620" w:rsidRDefault="006F2C4B" w:rsidP="006F2C4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6F2C4B" w:rsidRPr="004A0620" w:rsidRDefault="006F2C4B" w:rsidP="006F2C4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瀬谷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役所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地域振興課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指定管理者選定事務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担当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あて</w:t>
                            </w:r>
                          </w:p>
                          <w:p w:rsidR="006F2C4B" w:rsidRPr="004A0620" w:rsidRDefault="006F2C4B" w:rsidP="006F2C4B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 xml:space="preserve">電子メール 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se-siteikanri</w:t>
                            </w:r>
                            <w:r w:rsidRPr="004A062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1.95pt;margin-top:24.1pt;width:339.2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">
                <v:textbox inset="5.85pt,.7pt,5.85pt,.7pt">
                  <w:txbxContent>
                    <w:p w:rsidR="006F2C4B" w:rsidRPr="004A0620" w:rsidRDefault="006F2C4B" w:rsidP="006F2C4B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6F2C4B" w:rsidRPr="004A0620" w:rsidRDefault="006F2C4B" w:rsidP="006F2C4B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瀬谷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役所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地域振興課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指定管理者選定事務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担当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あて</w:t>
                      </w:r>
                    </w:p>
                    <w:p w:rsidR="006F2C4B" w:rsidRPr="004A0620" w:rsidRDefault="006F2C4B" w:rsidP="006F2C4B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 xml:space="preserve">電子メール 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se-siteikanri</w:t>
                      </w:r>
                      <w:r w:rsidRPr="004A0620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@city.yokohama.jp</w:t>
                      </w:r>
                    </w:p>
                  </w:txbxContent>
                </v:textbox>
              </v:rect>
            </w:pict>
          </mc:Fallback>
        </mc:AlternateContent>
      </w:r>
      <w:r w:rsidR="006F2C4B" w:rsidRPr="00AE5384">
        <w:rPr>
          <w:rFonts w:hint="eastAsia"/>
          <w:color w:val="000000"/>
          <w:sz w:val="24"/>
        </w:rPr>
        <w:t>令和　　年　　月　　日</w:t>
      </w:r>
    </w:p>
    <w:p w:rsidR="006F2C4B" w:rsidRPr="00AE5384" w:rsidRDefault="006F2C4B" w:rsidP="006F2C4B">
      <w:pPr>
        <w:ind w:right="-2"/>
        <w:rPr>
          <w:color w:val="000000"/>
          <w:sz w:val="24"/>
        </w:rPr>
      </w:pPr>
    </w:p>
    <w:p w:rsidR="00F62E98" w:rsidRDefault="00F62E98" w:rsidP="00F62E98">
      <w:pPr>
        <w:ind w:right="-2"/>
        <w:rPr>
          <w:color w:val="000000"/>
          <w:sz w:val="24"/>
        </w:rPr>
      </w:pPr>
    </w:p>
    <w:p w:rsidR="00F62E98" w:rsidRDefault="00F62E98" w:rsidP="00F62E98">
      <w:pPr>
        <w:ind w:right="-2"/>
        <w:rPr>
          <w:color w:val="000000"/>
          <w:sz w:val="24"/>
        </w:rPr>
      </w:pPr>
    </w:p>
    <w:p w:rsidR="00F62E98" w:rsidRDefault="00F62E98" w:rsidP="00F62E98">
      <w:pPr>
        <w:ind w:right="-2"/>
        <w:rPr>
          <w:color w:val="000000"/>
          <w:sz w:val="24"/>
        </w:rPr>
      </w:pPr>
    </w:p>
    <w:p w:rsidR="00F62E98" w:rsidRDefault="00F62E98" w:rsidP="00F62E98">
      <w:pPr>
        <w:ind w:right="-2"/>
        <w:rPr>
          <w:color w:val="000000"/>
          <w:sz w:val="24"/>
        </w:rPr>
      </w:pPr>
    </w:p>
    <w:p w:rsidR="006F2C4B" w:rsidRDefault="006F2C4B" w:rsidP="00F62E98">
      <w:pPr>
        <w:ind w:leftChars="2171" w:left="4556" w:right="-2"/>
        <w:rPr>
          <w:sz w:val="24"/>
        </w:rPr>
      </w:pPr>
      <w:r>
        <w:rPr>
          <w:rFonts w:hint="eastAsia"/>
          <w:sz w:val="24"/>
        </w:rPr>
        <w:t>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6F2C4B" w:rsidRDefault="006F2C4B" w:rsidP="00F62E98">
      <w:pPr>
        <w:ind w:right="-2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6F2C4B" w:rsidRDefault="006F2C4B" w:rsidP="00F62E98">
      <w:pPr>
        <w:ind w:right="-2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F62E98" w:rsidRDefault="00F62E98" w:rsidP="00F62E98">
      <w:pPr>
        <w:ind w:right="-2"/>
        <w:rPr>
          <w:color w:val="000000"/>
          <w:sz w:val="24"/>
        </w:rPr>
      </w:pPr>
    </w:p>
    <w:p w:rsidR="00F62E98" w:rsidRDefault="00F62E98" w:rsidP="00F62E98">
      <w:pPr>
        <w:ind w:right="-2"/>
        <w:rPr>
          <w:color w:val="000000"/>
          <w:sz w:val="24"/>
        </w:rPr>
      </w:pPr>
    </w:p>
    <w:p w:rsidR="006F2C4B" w:rsidRPr="009670F1" w:rsidRDefault="00215C1E" w:rsidP="006F2C4B">
      <w:pPr>
        <w:ind w:right="-2" w:firstLineChars="100" w:firstLine="240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横浜市瀬谷区地区センター及び</w:t>
      </w:r>
      <w:r w:rsidR="00CD1FEC">
        <w:rPr>
          <w:rFonts w:hint="eastAsia"/>
          <w:color w:val="000000"/>
          <w:sz w:val="24"/>
        </w:rPr>
        <w:t>横浜市</w:t>
      </w:r>
      <w:r>
        <w:rPr>
          <w:rFonts w:hint="eastAsia"/>
          <w:color w:val="000000"/>
          <w:sz w:val="24"/>
        </w:rPr>
        <w:t>瀬谷和楽荘指定管理者応募団体</w:t>
      </w:r>
      <w:r w:rsidR="006F2C4B">
        <w:rPr>
          <w:rFonts w:hint="eastAsia"/>
          <w:color w:val="000000"/>
          <w:sz w:val="24"/>
        </w:rPr>
        <w:t>説明会</w:t>
      </w:r>
      <w:r w:rsidR="006F2C4B" w:rsidRPr="00AE5384">
        <w:rPr>
          <w:rFonts w:hint="eastAsia"/>
          <w:color w:val="000000"/>
          <w:sz w:val="24"/>
        </w:rPr>
        <w:t>に、出席します。</w:t>
      </w:r>
    </w:p>
    <w:p w:rsidR="006F2C4B" w:rsidRPr="00CD1FEC" w:rsidRDefault="006F2C4B" w:rsidP="006F2C4B">
      <w:pPr>
        <w:ind w:right="720"/>
        <w:rPr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8"/>
        <w:gridCol w:w="2649"/>
        <w:gridCol w:w="1251"/>
        <w:gridCol w:w="2727"/>
      </w:tblGrid>
      <w:tr w:rsidR="006F2C4B" w:rsidTr="00542FC6">
        <w:trPr>
          <w:trHeight w:val="900"/>
        </w:trPr>
        <w:tc>
          <w:tcPr>
            <w:tcW w:w="2677" w:type="dxa"/>
            <w:vAlign w:val="center"/>
          </w:tcPr>
          <w:p w:rsidR="006F2C4B" w:rsidRDefault="006F2C4B" w:rsidP="00542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6F2C4B" w:rsidRDefault="006F2C4B" w:rsidP="00542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710" w:type="dxa"/>
            <w:vAlign w:val="center"/>
          </w:tcPr>
          <w:p w:rsidR="006F2C4B" w:rsidRDefault="006F2C4B" w:rsidP="00542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066" w:type="dxa"/>
            <w:gridSpan w:val="2"/>
            <w:vAlign w:val="center"/>
          </w:tcPr>
          <w:p w:rsidR="006F2C4B" w:rsidRDefault="006F2C4B" w:rsidP="00542FC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現地見学会について※</w:t>
            </w:r>
          </w:p>
        </w:tc>
      </w:tr>
      <w:tr w:rsidR="006F2C4B" w:rsidTr="00542FC6">
        <w:trPr>
          <w:trHeight w:val="567"/>
        </w:trPr>
        <w:tc>
          <w:tcPr>
            <w:tcW w:w="2677" w:type="dxa"/>
            <w:vMerge w:val="restart"/>
            <w:vAlign w:val="center"/>
          </w:tcPr>
          <w:p w:rsidR="006F2C4B" w:rsidRDefault="006F2C4B" w:rsidP="006F2C4B">
            <w:pPr>
              <w:ind w:right="71"/>
              <w:jc w:val="center"/>
              <w:rPr>
                <w:sz w:val="24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6F2C4B" w:rsidRDefault="006F2C4B" w:rsidP="006F2C4B">
            <w:pPr>
              <w:ind w:right="2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F2C4B" w:rsidRDefault="006F2C4B" w:rsidP="00542FC6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瀬谷</w:t>
            </w:r>
          </w:p>
        </w:tc>
        <w:tc>
          <w:tcPr>
            <w:tcW w:w="27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2C4B" w:rsidRDefault="0069039D" w:rsidP="00542FC6">
            <w:pPr>
              <w:ind w:right="4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0241682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C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2C4B">
              <w:rPr>
                <w:rFonts w:hint="eastAsia"/>
                <w:sz w:val="24"/>
              </w:rPr>
              <w:t>希望する・</w:t>
            </w:r>
            <w:sdt>
              <w:sdtPr>
                <w:rPr>
                  <w:rFonts w:hint="eastAsia"/>
                  <w:sz w:val="24"/>
                </w:rPr>
                <w:id w:val="12572589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C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2C4B">
              <w:rPr>
                <w:rFonts w:hint="eastAsia"/>
                <w:sz w:val="24"/>
              </w:rPr>
              <w:t>しない</w:t>
            </w:r>
          </w:p>
        </w:tc>
      </w:tr>
      <w:tr w:rsidR="006F2C4B" w:rsidTr="00542FC6">
        <w:trPr>
          <w:trHeight w:val="567"/>
        </w:trPr>
        <w:tc>
          <w:tcPr>
            <w:tcW w:w="2677" w:type="dxa"/>
            <w:vMerge/>
            <w:vAlign w:val="center"/>
          </w:tcPr>
          <w:p w:rsidR="006F2C4B" w:rsidRDefault="006F2C4B" w:rsidP="006F2C4B">
            <w:pPr>
              <w:ind w:right="720"/>
              <w:jc w:val="center"/>
              <w:rPr>
                <w:sz w:val="24"/>
              </w:rPr>
            </w:pPr>
          </w:p>
        </w:tc>
        <w:tc>
          <w:tcPr>
            <w:tcW w:w="2710" w:type="dxa"/>
            <w:vMerge/>
          </w:tcPr>
          <w:p w:rsidR="006F2C4B" w:rsidRDefault="006F2C4B" w:rsidP="006F2C4B">
            <w:pPr>
              <w:ind w:right="72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F2C4B" w:rsidRDefault="006F2C4B" w:rsidP="00542FC6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阿久和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2C4B" w:rsidRDefault="0069039D" w:rsidP="00542FC6">
            <w:pPr>
              <w:ind w:right="4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13946265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C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2C4B">
              <w:rPr>
                <w:rFonts w:hint="eastAsia"/>
                <w:sz w:val="24"/>
              </w:rPr>
              <w:t>希望する・</w:t>
            </w:r>
            <w:sdt>
              <w:sdtPr>
                <w:rPr>
                  <w:rFonts w:hint="eastAsia"/>
                  <w:sz w:val="24"/>
                </w:rPr>
                <w:id w:val="-194174693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C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2C4B">
              <w:rPr>
                <w:rFonts w:hint="eastAsia"/>
                <w:sz w:val="24"/>
              </w:rPr>
              <w:t>しない</w:t>
            </w:r>
          </w:p>
        </w:tc>
      </w:tr>
      <w:tr w:rsidR="006F2C4B" w:rsidTr="00542FC6">
        <w:trPr>
          <w:trHeight w:val="567"/>
        </w:trPr>
        <w:tc>
          <w:tcPr>
            <w:tcW w:w="2677" w:type="dxa"/>
            <w:vMerge w:val="restart"/>
            <w:vAlign w:val="center"/>
          </w:tcPr>
          <w:p w:rsidR="006F2C4B" w:rsidRDefault="006F2C4B" w:rsidP="006F2C4B">
            <w:pPr>
              <w:ind w:right="71"/>
              <w:jc w:val="center"/>
              <w:rPr>
                <w:sz w:val="24"/>
              </w:rPr>
            </w:pPr>
          </w:p>
        </w:tc>
        <w:tc>
          <w:tcPr>
            <w:tcW w:w="2710" w:type="dxa"/>
            <w:vMerge w:val="restart"/>
            <w:vAlign w:val="center"/>
          </w:tcPr>
          <w:p w:rsidR="006F2C4B" w:rsidRDefault="006F2C4B" w:rsidP="006F2C4B">
            <w:pPr>
              <w:ind w:right="27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6F2C4B" w:rsidRDefault="006F2C4B" w:rsidP="00542FC6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瀬谷</w:t>
            </w:r>
          </w:p>
        </w:tc>
        <w:tc>
          <w:tcPr>
            <w:tcW w:w="279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6F2C4B" w:rsidRDefault="0069039D" w:rsidP="00542FC6">
            <w:pPr>
              <w:ind w:right="4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90058376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C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2C4B">
              <w:rPr>
                <w:rFonts w:hint="eastAsia"/>
                <w:sz w:val="24"/>
              </w:rPr>
              <w:t>希望する・</w:t>
            </w:r>
            <w:sdt>
              <w:sdtPr>
                <w:rPr>
                  <w:rFonts w:hint="eastAsia"/>
                  <w:sz w:val="24"/>
                </w:rPr>
                <w:id w:val="1026923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C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2C4B">
              <w:rPr>
                <w:rFonts w:hint="eastAsia"/>
                <w:sz w:val="24"/>
              </w:rPr>
              <w:t>しない</w:t>
            </w:r>
          </w:p>
        </w:tc>
      </w:tr>
      <w:tr w:rsidR="006F2C4B" w:rsidTr="00542FC6">
        <w:trPr>
          <w:trHeight w:val="567"/>
        </w:trPr>
        <w:tc>
          <w:tcPr>
            <w:tcW w:w="2677" w:type="dxa"/>
            <w:vMerge/>
            <w:vAlign w:val="center"/>
          </w:tcPr>
          <w:p w:rsidR="006F2C4B" w:rsidRDefault="006F2C4B" w:rsidP="00542FC6">
            <w:pPr>
              <w:ind w:right="720"/>
              <w:rPr>
                <w:sz w:val="24"/>
              </w:rPr>
            </w:pPr>
          </w:p>
        </w:tc>
        <w:tc>
          <w:tcPr>
            <w:tcW w:w="2710" w:type="dxa"/>
            <w:vMerge/>
          </w:tcPr>
          <w:p w:rsidR="006F2C4B" w:rsidRDefault="006F2C4B" w:rsidP="00542FC6">
            <w:pPr>
              <w:ind w:right="720"/>
              <w:rPr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6F2C4B" w:rsidRDefault="006F2C4B" w:rsidP="00542FC6">
            <w:pPr>
              <w:ind w:right="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阿久和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F2C4B" w:rsidRDefault="0069039D" w:rsidP="00542FC6">
            <w:pPr>
              <w:ind w:right="4"/>
              <w:jc w:val="center"/>
              <w:rPr>
                <w:sz w:val="24"/>
              </w:rPr>
            </w:pPr>
            <w:sdt>
              <w:sdtPr>
                <w:rPr>
                  <w:rFonts w:hint="eastAsia"/>
                  <w:sz w:val="24"/>
                </w:rPr>
                <w:id w:val="-18931052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C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2C4B">
              <w:rPr>
                <w:rFonts w:hint="eastAsia"/>
                <w:sz w:val="24"/>
              </w:rPr>
              <w:t>希望する・</w:t>
            </w:r>
            <w:sdt>
              <w:sdtPr>
                <w:rPr>
                  <w:rFonts w:hint="eastAsia"/>
                  <w:sz w:val="24"/>
                </w:rPr>
                <w:id w:val="16845572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6F2C4B">
                  <w:rPr>
                    <w:rFonts w:ascii="ＭＳ ゴシック" w:eastAsia="ＭＳ ゴシック" w:hAnsi="ＭＳ ゴシック" w:hint="eastAsia"/>
                    <w:sz w:val="24"/>
                  </w:rPr>
                  <w:t>☐</w:t>
                </w:r>
              </w:sdtContent>
            </w:sdt>
            <w:r w:rsidR="006F2C4B">
              <w:rPr>
                <w:rFonts w:hint="eastAsia"/>
                <w:sz w:val="24"/>
              </w:rPr>
              <w:t>しない</w:t>
            </w:r>
          </w:p>
        </w:tc>
      </w:tr>
    </w:tbl>
    <w:p w:rsidR="006F2C4B" w:rsidRDefault="006F2C4B" w:rsidP="00F62E98">
      <w:pPr>
        <w:ind w:right="-2" w:firstLineChars="100" w:firstLine="240"/>
        <w:rPr>
          <w:sz w:val="24"/>
        </w:rPr>
      </w:pPr>
      <w:r>
        <w:rPr>
          <w:rFonts w:hint="eastAsia"/>
          <w:sz w:val="24"/>
        </w:rPr>
        <w:t>※　希望する・しないのいずれかに☑をしてください。</w:t>
      </w:r>
    </w:p>
    <w:p w:rsidR="00F62E98" w:rsidRDefault="00F62E98" w:rsidP="00F62E98">
      <w:pPr>
        <w:ind w:right="-2"/>
        <w:rPr>
          <w:color w:val="000000"/>
          <w:sz w:val="24"/>
        </w:rPr>
      </w:pPr>
    </w:p>
    <w:p w:rsidR="006F2C4B" w:rsidRPr="009670F1" w:rsidRDefault="006F2C4B" w:rsidP="00F62E98">
      <w:pPr>
        <w:ind w:right="-2"/>
        <w:rPr>
          <w:rFonts w:ascii="ＭＳ 明朝" w:hAnsi="ＭＳ 明朝"/>
          <w:sz w:val="24"/>
        </w:rPr>
      </w:pPr>
      <w:r w:rsidRPr="009670F1">
        <w:rPr>
          <w:rFonts w:ascii="ＭＳ 明朝" w:hAnsi="ＭＳ 明朝" w:hint="eastAsia"/>
          <w:sz w:val="24"/>
        </w:rPr>
        <w:t>【申込期間】</w:t>
      </w:r>
    </w:p>
    <w:p w:rsidR="006F2C4B" w:rsidRPr="009670F1" w:rsidRDefault="0071559F" w:rsidP="00F62E98">
      <w:pPr>
        <w:ind w:right="-2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令和３年６月１日(火)17</w:t>
      </w:r>
      <w:r w:rsidR="006F2C4B" w:rsidRPr="009670F1">
        <w:rPr>
          <w:rFonts w:ascii="ＭＳ 明朝" w:hAnsi="ＭＳ 明朝" w:hint="eastAsia"/>
          <w:sz w:val="24"/>
        </w:rPr>
        <w:t>時まで</w:t>
      </w:r>
    </w:p>
    <w:p w:rsidR="00F62E98" w:rsidRDefault="00F62E98" w:rsidP="00F62E98">
      <w:pPr>
        <w:ind w:right="-2"/>
        <w:rPr>
          <w:color w:val="000000"/>
          <w:sz w:val="24"/>
        </w:rPr>
      </w:pPr>
    </w:p>
    <w:p w:rsidR="006F2C4B" w:rsidRPr="009670F1" w:rsidRDefault="006F2C4B" w:rsidP="00F62E98">
      <w:pPr>
        <w:ind w:right="-2"/>
        <w:rPr>
          <w:rFonts w:ascii="ＭＳ 明朝" w:hAnsi="ＭＳ 明朝"/>
          <w:sz w:val="24"/>
        </w:rPr>
      </w:pPr>
      <w:r w:rsidRPr="009670F1">
        <w:rPr>
          <w:rFonts w:ascii="ＭＳ 明朝" w:hAnsi="ＭＳ 明朝" w:hint="eastAsia"/>
          <w:sz w:val="24"/>
        </w:rPr>
        <w:t>【申込方法】</w:t>
      </w:r>
    </w:p>
    <w:p w:rsidR="0011353D" w:rsidRPr="006F2C4B" w:rsidRDefault="006F2C4B" w:rsidP="00F62E98">
      <w:pPr>
        <w:ind w:right="-2" w:firstLineChars="100" w:firstLine="240"/>
        <w:rPr>
          <w:rFonts w:ascii="ＭＳ 明朝" w:hAnsi="ＭＳ 明朝"/>
          <w:sz w:val="24"/>
        </w:rPr>
      </w:pPr>
      <w:r w:rsidRPr="009670F1">
        <w:rPr>
          <w:rFonts w:ascii="ＭＳ 明朝" w:hAnsi="ＭＳ 明朝" w:hint="eastAsia"/>
          <w:sz w:val="24"/>
        </w:rPr>
        <w:t>この用紙を、Ｅ-mail</w:t>
      </w:r>
      <w:r>
        <w:rPr>
          <w:rFonts w:ascii="ＭＳ 明朝" w:hAnsi="ＭＳ 明朝" w:hint="eastAsia"/>
          <w:sz w:val="24"/>
        </w:rPr>
        <w:t>で瀬谷</w:t>
      </w:r>
      <w:r w:rsidRPr="009670F1">
        <w:rPr>
          <w:rFonts w:ascii="ＭＳ 明朝" w:hAnsi="ＭＳ 明朝" w:hint="eastAsia"/>
          <w:sz w:val="24"/>
        </w:rPr>
        <w:t>区地域振興課に送付してください。</w:t>
      </w:r>
    </w:p>
    <w:sectPr w:rsidR="0011353D" w:rsidRPr="006F2C4B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39D" w:rsidRDefault="0069039D" w:rsidP="0062535A">
      <w:r>
        <w:separator/>
      </w:r>
    </w:p>
  </w:endnote>
  <w:endnote w:type="continuationSeparator" w:id="0">
    <w:p w:rsidR="0069039D" w:rsidRDefault="0069039D" w:rsidP="00625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39D" w:rsidRDefault="0069039D" w:rsidP="0062535A">
      <w:r>
        <w:separator/>
      </w:r>
    </w:p>
  </w:footnote>
  <w:footnote w:type="continuationSeparator" w:id="0">
    <w:p w:rsidR="0069039D" w:rsidRDefault="0069039D" w:rsidP="006253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4BF"/>
    <w:rsid w:val="0011353D"/>
    <w:rsid w:val="00215C1E"/>
    <w:rsid w:val="002E4B76"/>
    <w:rsid w:val="005174BF"/>
    <w:rsid w:val="0062535A"/>
    <w:rsid w:val="0069039D"/>
    <w:rsid w:val="006D348B"/>
    <w:rsid w:val="006F2C4B"/>
    <w:rsid w:val="0071559F"/>
    <w:rsid w:val="00943758"/>
    <w:rsid w:val="00CD1FEC"/>
    <w:rsid w:val="00E10F7B"/>
    <w:rsid w:val="00E64A05"/>
    <w:rsid w:val="00E758AD"/>
    <w:rsid w:val="00F6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167B99-32D0-4EEB-B5EC-86E1D62A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C4B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F2C4B"/>
    <w:rPr>
      <w:color w:val="808080"/>
    </w:rPr>
  </w:style>
  <w:style w:type="paragraph" w:styleId="a4">
    <w:name w:val="header"/>
    <w:basedOn w:val="a"/>
    <w:link w:val="a5"/>
    <w:uiPriority w:val="99"/>
    <w:unhideWhenUsed/>
    <w:rsid w:val="0062535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2535A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2535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2535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dcterms:created xsi:type="dcterms:W3CDTF">2021-03-30T11:11:00Z</dcterms:created>
  <dcterms:modified xsi:type="dcterms:W3CDTF">2021-04-01T10:37:00Z</dcterms:modified>
</cp:coreProperties>
</file>