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63707" w14:textId="77777777" w:rsidR="004A55BC" w:rsidRPr="009615BF" w:rsidRDefault="005F68E1" w:rsidP="002109D4">
      <w:pPr>
        <w:widowControl/>
        <w:jc w:val="left"/>
        <w:rPr>
          <w:rFonts w:ascii="游ゴシック" w:eastAsia="游ゴシック" w:hAnsi="游ゴシック"/>
          <w:sz w:val="24"/>
        </w:rPr>
      </w:pPr>
      <w:r w:rsidRPr="009615BF">
        <w:rPr>
          <w:rFonts w:ascii="游ゴシック" w:eastAsia="游ゴシック" w:hAnsi="游ゴシック" w:hint="eastAsia"/>
          <w:b/>
          <w:sz w:val="24"/>
        </w:rPr>
        <w:t>（介護予防）</w:t>
      </w:r>
      <w:r w:rsidR="00FB1E44" w:rsidRPr="009615BF">
        <w:rPr>
          <w:rFonts w:ascii="游ゴシック" w:eastAsia="游ゴシック" w:hAnsi="游ゴシック" w:hint="eastAsia"/>
          <w:b/>
          <w:sz w:val="24"/>
        </w:rPr>
        <w:t>小規模多機能型居宅介護</w:t>
      </w:r>
      <w:r w:rsidR="004A55BC" w:rsidRPr="009615BF">
        <w:rPr>
          <w:rFonts w:ascii="游ゴシック" w:eastAsia="游ゴシック" w:hAnsi="游ゴシック" w:hint="eastAsia"/>
          <w:sz w:val="24"/>
        </w:rPr>
        <w:t>の新規指定申請を予定されている事業者の方へ</w:t>
      </w:r>
    </w:p>
    <w:p w14:paraId="32E9FD7B" w14:textId="77777777" w:rsidR="004A55BC" w:rsidRPr="009615BF" w:rsidRDefault="004A55BC" w:rsidP="002109D4">
      <w:pPr>
        <w:widowControl/>
        <w:jc w:val="left"/>
        <w:rPr>
          <w:rFonts w:ascii="游ゴシック" w:eastAsia="游ゴシック" w:hAnsi="游ゴシック"/>
        </w:rPr>
      </w:pPr>
    </w:p>
    <w:p w14:paraId="45F671E1" w14:textId="77777777" w:rsidR="00CE075A" w:rsidRPr="009615BF" w:rsidRDefault="00CE075A" w:rsidP="00CE075A">
      <w:pPr>
        <w:widowControl/>
        <w:jc w:val="left"/>
        <w:rPr>
          <w:rFonts w:ascii="游ゴシック" w:eastAsia="游ゴシック" w:hAnsi="游ゴシック"/>
          <w:szCs w:val="21"/>
        </w:rPr>
      </w:pPr>
      <w:r w:rsidRPr="009615BF">
        <w:rPr>
          <w:rFonts w:ascii="游ゴシック" w:eastAsia="游ゴシック" w:hAnsi="游ゴシック" w:hint="eastAsia"/>
          <w:szCs w:val="21"/>
        </w:rPr>
        <w:t>指定申請書類の提出にあたっては次の手続きを完了している必要があります。</w:t>
      </w:r>
    </w:p>
    <w:p w14:paraId="1A7BADF1" w14:textId="77777777" w:rsidR="00CE075A" w:rsidRPr="009615BF" w:rsidRDefault="00CE075A" w:rsidP="00CE075A">
      <w:pPr>
        <w:widowControl/>
        <w:ind w:firstLineChars="100" w:firstLine="210"/>
        <w:jc w:val="left"/>
        <w:rPr>
          <w:rFonts w:ascii="游ゴシック" w:eastAsia="游ゴシック" w:hAnsi="游ゴシック"/>
          <w:szCs w:val="21"/>
        </w:rPr>
      </w:pPr>
      <w:r w:rsidRPr="009615BF">
        <w:rPr>
          <w:rFonts w:ascii="游ゴシック" w:eastAsia="游ゴシック" w:hAnsi="游ゴシック" w:hint="eastAsia"/>
          <w:szCs w:val="21"/>
        </w:rPr>
        <w:t>□　管理者向け質の向上セミナーの受講※</w:t>
      </w:r>
    </w:p>
    <w:p w14:paraId="15CCAAEE" w14:textId="77777777" w:rsidR="00CE075A" w:rsidRPr="009615BF" w:rsidRDefault="00CE075A" w:rsidP="00CE075A">
      <w:pPr>
        <w:widowControl/>
        <w:jc w:val="left"/>
        <w:rPr>
          <w:rFonts w:ascii="游ゴシック" w:eastAsia="游ゴシック" w:hAnsi="游ゴシック"/>
          <w:szCs w:val="21"/>
        </w:rPr>
      </w:pPr>
      <w:r w:rsidRPr="009615BF">
        <w:rPr>
          <w:rFonts w:ascii="游ゴシック" w:eastAsia="游ゴシック" w:hAnsi="游ゴシック" w:hint="eastAsia"/>
          <w:szCs w:val="21"/>
        </w:rPr>
        <w:t xml:space="preserve">　□　事業所平面図事前審査</w:t>
      </w:r>
    </w:p>
    <w:p w14:paraId="67C61EA9" w14:textId="77777777" w:rsidR="00CE075A" w:rsidRPr="009615BF" w:rsidRDefault="00CE075A" w:rsidP="00CE075A">
      <w:pPr>
        <w:widowControl/>
        <w:jc w:val="left"/>
        <w:rPr>
          <w:rFonts w:ascii="游ゴシック" w:eastAsia="游ゴシック" w:hAnsi="游ゴシック"/>
          <w:szCs w:val="21"/>
        </w:rPr>
      </w:pPr>
      <w:r w:rsidRPr="009615BF">
        <w:rPr>
          <w:rFonts w:ascii="游ゴシック" w:eastAsia="游ゴシック" w:hAnsi="游ゴシック" w:hint="eastAsia"/>
          <w:szCs w:val="21"/>
        </w:rPr>
        <w:t xml:space="preserve">　※過去3年間に受講済みの方が管理者に就任される場合は再度の受講は不要ですが、確認のため、その旨申込書に記載の上で申込書の提出は必要です。</w:t>
      </w:r>
    </w:p>
    <w:p w14:paraId="36932E0F" w14:textId="77777777" w:rsidR="00CE075A" w:rsidRPr="009615BF" w:rsidRDefault="00CE075A" w:rsidP="00CE075A">
      <w:pPr>
        <w:widowControl/>
        <w:jc w:val="left"/>
        <w:rPr>
          <w:rFonts w:ascii="游ゴシック" w:eastAsia="游ゴシック" w:hAnsi="游ゴシック"/>
          <w:szCs w:val="21"/>
        </w:rPr>
      </w:pPr>
    </w:p>
    <w:p w14:paraId="475AC82C" w14:textId="441F1E84" w:rsidR="00CE075A" w:rsidRPr="009615BF" w:rsidRDefault="00CE075A" w:rsidP="00CE075A">
      <w:pPr>
        <w:widowControl/>
        <w:jc w:val="left"/>
        <w:rPr>
          <w:rFonts w:ascii="游ゴシック" w:eastAsia="游ゴシック" w:hAnsi="游ゴシック"/>
          <w:szCs w:val="21"/>
          <w:u w:val="single"/>
        </w:rPr>
      </w:pPr>
      <w:r w:rsidRPr="009615BF">
        <w:rPr>
          <w:rFonts w:ascii="游ゴシック" w:eastAsia="游ゴシック" w:hAnsi="游ゴシック" w:hint="eastAsia"/>
          <w:szCs w:val="21"/>
        </w:rPr>
        <w:t xml:space="preserve">　上記のいずれもの手続きが完了している場合は、次ページの提出書類一覧で必要書類をご確認いただき書類を作成し、また、その写しを保管してください。（</w:t>
      </w:r>
      <w:r w:rsidRPr="009615BF">
        <w:rPr>
          <w:rFonts w:ascii="游ゴシック" w:eastAsia="游ゴシック" w:hAnsi="游ゴシック" w:hint="eastAsia"/>
          <w:b/>
          <w:szCs w:val="21"/>
          <w:u w:val="single"/>
        </w:rPr>
        <w:t>既に小規模多機能型居宅介護の指定を受けている事業所が介護予防小規模多機能型居宅介護を追加する場合、一覧表中☆印のある書類一式を提出してください。</w:t>
      </w:r>
      <w:r w:rsidRPr="009615BF">
        <w:rPr>
          <w:rFonts w:ascii="游ゴシック" w:eastAsia="游ゴシック" w:hAnsi="游ゴシック" w:hint="eastAsia"/>
          <w:szCs w:val="21"/>
        </w:rPr>
        <w:t>）</w:t>
      </w:r>
    </w:p>
    <w:p w14:paraId="3D6A4750" w14:textId="77777777" w:rsidR="00FC30CB" w:rsidRDefault="00BC5E10" w:rsidP="00BC5E10">
      <w:pPr>
        <w:widowControl/>
        <w:ind w:firstLineChars="100" w:firstLine="210"/>
        <w:jc w:val="left"/>
        <w:rPr>
          <w:rFonts w:ascii="游ゴシック" w:eastAsia="游ゴシック" w:hAnsi="游ゴシック"/>
          <w:szCs w:val="21"/>
        </w:rPr>
      </w:pPr>
      <w:r>
        <w:rPr>
          <w:rFonts w:ascii="游ゴシック" w:eastAsia="游ゴシック" w:hAnsi="游ゴシック" w:hint="eastAsia"/>
          <w:szCs w:val="21"/>
        </w:rPr>
        <w:t>書類は期限までに以下の提出先へ郵送またはご持参ください（必着）。ご提出の際には、書類をフラットファイルやクリアファイル等に綴じないでください。</w:t>
      </w:r>
    </w:p>
    <w:p w14:paraId="3DAA7AC2" w14:textId="2A19DE1A" w:rsidR="00BC5E10" w:rsidRDefault="00BC5E10" w:rsidP="00BC5E10">
      <w:pPr>
        <w:widowControl/>
        <w:ind w:firstLineChars="100" w:firstLine="210"/>
        <w:jc w:val="left"/>
        <w:rPr>
          <w:rFonts w:ascii="游ゴシック" w:eastAsia="游ゴシック" w:hAnsi="游ゴシック"/>
          <w:szCs w:val="21"/>
        </w:rPr>
      </w:pPr>
      <w:r>
        <w:rPr>
          <w:rFonts w:ascii="游ゴシック" w:eastAsia="游ゴシック" w:hAnsi="游ゴシック" w:hint="eastAsia"/>
          <w:szCs w:val="21"/>
        </w:rPr>
        <w:t>令和５年10月１日より電子申請届出システム（厚生労働省所管）で申請を行うことが可能です。詳細は案内ページ（以下URL）をご確認ください。</w:t>
      </w:r>
    </w:p>
    <w:p w14:paraId="50342F2E" w14:textId="77777777" w:rsidR="00BC5E10" w:rsidRDefault="00BC5E10" w:rsidP="00BC5E10">
      <w:pPr>
        <w:widowControl/>
        <w:jc w:val="left"/>
        <w:rPr>
          <w:rFonts w:ascii="游ゴシック" w:eastAsia="游ゴシック" w:hAnsi="游ゴシック"/>
          <w:sz w:val="20"/>
          <w:szCs w:val="21"/>
        </w:rPr>
      </w:pPr>
      <w:r>
        <w:rPr>
          <w:rFonts w:ascii="游ゴシック" w:eastAsia="游ゴシック" w:hAnsi="游ゴシック" w:hint="eastAsia"/>
          <w:sz w:val="20"/>
          <w:szCs w:val="21"/>
        </w:rPr>
        <w:t>https://www.city.yokohama.lg.jp/business/bunyabetsu/fukushi-kaigo/kaigo/shinsei/denshishinsei.html</w:t>
      </w:r>
    </w:p>
    <w:p w14:paraId="153FA45E" w14:textId="4CB3772D" w:rsidR="00CE075A" w:rsidRPr="009615BF" w:rsidRDefault="00CE075A" w:rsidP="00CE075A">
      <w:pPr>
        <w:widowControl/>
        <w:jc w:val="left"/>
        <w:rPr>
          <w:rFonts w:ascii="游ゴシック" w:eastAsia="游ゴシック" w:hAnsi="游ゴシック"/>
          <w:szCs w:val="21"/>
        </w:rPr>
      </w:pPr>
      <w:r w:rsidRPr="009615BF">
        <w:rPr>
          <w:rFonts w:ascii="游ゴシック" w:eastAsia="游ゴシック" w:hAnsi="游ゴシック" w:hint="eastAsia"/>
          <w:szCs w:val="21"/>
        </w:rPr>
        <w:t>※法人の吸収合併又は吸収分割（新設合併や新設分割の際も同様）による新規申請の場合は、一部書類の省略が可能です。詳細は、本市ウェブサイト新規申請のページに掲載しています「事業譲渡及び吸収合併・分割等の取扱いについて」をご確認ください。</w:t>
      </w:r>
    </w:p>
    <w:p w14:paraId="70378751" w14:textId="339A61E9" w:rsidR="001D2848" w:rsidRPr="009615BF" w:rsidRDefault="00AA4260" w:rsidP="002109D4">
      <w:pPr>
        <w:widowControl/>
        <w:jc w:val="left"/>
        <w:rPr>
          <w:rFonts w:ascii="游ゴシック" w:eastAsia="游ゴシック" w:hAnsi="游ゴシック"/>
          <w:sz w:val="24"/>
        </w:rPr>
      </w:pPr>
      <w:r w:rsidRPr="00682DEB">
        <w:rPr>
          <w:rFonts w:ascii="游ゴシック" w:eastAsia="游ゴシック" w:hAnsi="游ゴシック"/>
          <w:noProof/>
        </w:rPr>
        <mc:AlternateContent>
          <mc:Choice Requires="wps">
            <w:drawing>
              <wp:anchor distT="45720" distB="45720" distL="114300" distR="114300" simplePos="0" relativeHeight="251659264" behindDoc="0" locked="0" layoutInCell="1" allowOverlap="1" wp14:anchorId="5CF000AD" wp14:editId="2F5A3B1C">
                <wp:simplePos x="0" y="0"/>
                <wp:positionH relativeFrom="column">
                  <wp:posOffset>529590</wp:posOffset>
                </wp:positionH>
                <wp:positionV relativeFrom="paragraph">
                  <wp:posOffset>241935</wp:posOffset>
                </wp:positionV>
                <wp:extent cx="4847590" cy="871220"/>
                <wp:effectExtent l="0" t="0" r="0" b="5080"/>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871220"/>
                        </a:xfrm>
                        <a:prstGeom prst="rect">
                          <a:avLst/>
                        </a:prstGeom>
                        <a:solidFill>
                          <a:srgbClr val="FFFFFF"/>
                        </a:solidFill>
                        <a:ln w="9525">
                          <a:solidFill>
                            <a:srgbClr val="000000"/>
                          </a:solidFill>
                          <a:miter lim="800000"/>
                          <a:headEnd/>
                          <a:tailEnd/>
                        </a:ln>
                      </wps:spPr>
                      <wps:txbx>
                        <w:txbxContent>
                          <w:p w14:paraId="599BB65A" w14:textId="77777777" w:rsidR="00FC15E6" w:rsidRPr="00284822" w:rsidRDefault="00FC15E6" w:rsidP="00FC15E6">
                            <w:pPr>
                              <w:rPr>
                                <w:rFonts w:ascii="游ゴシック" w:eastAsia="游ゴシック" w:hAnsi="游ゴシック"/>
                              </w:rPr>
                            </w:pPr>
                            <w:r>
                              <w:rPr>
                                <w:rFonts w:ascii="游ゴシック" w:eastAsia="游ゴシック" w:hAnsi="游ゴシック" w:hint="eastAsia"/>
                              </w:rPr>
                              <w:t>【</w:t>
                            </w:r>
                            <w:r w:rsidRPr="00284822">
                              <w:rPr>
                                <w:rFonts w:ascii="游ゴシック" w:eastAsia="游ゴシック" w:hAnsi="游ゴシック" w:hint="eastAsia"/>
                              </w:rPr>
                              <w:t>書類提出先</w:t>
                            </w:r>
                            <w:r>
                              <w:rPr>
                                <w:rFonts w:ascii="游ゴシック" w:eastAsia="游ゴシック" w:hAnsi="游ゴシック" w:hint="eastAsia"/>
                              </w:rPr>
                              <w:t>】</w:t>
                            </w:r>
                          </w:p>
                          <w:p w14:paraId="45AF8D30" w14:textId="77777777" w:rsidR="00FC15E6" w:rsidRDefault="00FC15E6" w:rsidP="00FC15E6">
                            <w:pPr>
                              <w:rPr>
                                <w:rFonts w:ascii="游ゴシック" w:eastAsia="游ゴシック" w:hAnsi="游ゴシック"/>
                              </w:rPr>
                            </w:pPr>
                            <w:r w:rsidRPr="00284822">
                              <w:rPr>
                                <w:rFonts w:ascii="游ゴシック" w:eastAsia="游ゴシック" w:hAnsi="游ゴシック" w:hint="eastAsia"/>
                              </w:rPr>
                              <w:t>〒</w:t>
                            </w:r>
                            <w:r>
                              <w:rPr>
                                <w:rFonts w:ascii="游ゴシック" w:eastAsia="游ゴシック" w:hAnsi="游ゴシック" w:hint="eastAsia"/>
                              </w:rPr>
                              <w:t xml:space="preserve">231-0005　</w:t>
                            </w:r>
                            <w:r w:rsidRPr="00284822">
                              <w:rPr>
                                <w:rFonts w:ascii="游ゴシック" w:eastAsia="游ゴシック" w:hAnsi="游ゴシック" w:hint="eastAsia"/>
                              </w:rPr>
                              <w:t>横浜市中区本町6丁目50番地の10</w:t>
                            </w:r>
                          </w:p>
                          <w:p w14:paraId="7AC832E4" w14:textId="3D45BC4A" w:rsidR="00FC15E6" w:rsidRPr="00284822" w:rsidRDefault="00FC15E6" w:rsidP="00FC15E6">
                            <w:pPr>
                              <w:rPr>
                                <w:rFonts w:ascii="游ゴシック" w:eastAsia="游ゴシック" w:hAnsi="游ゴシック"/>
                              </w:rPr>
                            </w:pPr>
                            <w:r w:rsidRPr="00284822">
                              <w:rPr>
                                <w:rFonts w:ascii="游ゴシック" w:eastAsia="游ゴシック" w:hAnsi="游ゴシック" w:hint="eastAsia"/>
                              </w:rPr>
                              <w:t>横浜市役所　健康福祉局　介護事業指導課　運営支援係　密着班</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CF000AD" id="_x0000_t202" coordsize="21600,21600" o:spt="202" path="m,l,21600r21600,l21600,xe">
                <v:stroke joinstyle="miter"/>
                <v:path gradientshapeok="t" o:connecttype="rect"/>
              </v:shapetype>
              <v:shape id="テキスト ボックス 2" o:spid="_x0000_s1026" type="#_x0000_t202" style="position:absolute;margin-left:41.7pt;margin-top:19.05pt;width:381.7pt;height:68.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">
                <v:textbox>
                  <w:txbxContent>
                    <w:p w14:paraId="599BB65A" w14:textId="77777777" w:rsidR="00FC15E6" w:rsidRPr="00284822" w:rsidRDefault="00FC15E6" w:rsidP="00FC15E6">
                      <w:pPr>
                        <w:rPr>
                          <w:rFonts w:ascii="游ゴシック" w:eastAsia="游ゴシック" w:hAnsi="游ゴシック"/>
                        </w:rPr>
                      </w:pPr>
                      <w:r>
                        <w:rPr>
                          <w:rFonts w:ascii="游ゴシック" w:eastAsia="游ゴシック" w:hAnsi="游ゴシック" w:hint="eastAsia"/>
                        </w:rPr>
                        <w:t>【</w:t>
                      </w:r>
                      <w:r w:rsidRPr="00284822">
                        <w:rPr>
                          <w:rFonts w:ascii="游ゴシック" w:eastAsia="游ゴシック" w:hAnsi="游ゴシック" w:hint="eastAsia"/>
                        </w:rPr>
                        <w:t>書類提出先</w:t>
                      </w:r>
                      <w:r>
                        <w:rPr>
                          <w:rFonts w:ascii="游ゴシック" w:eastAsia="游ゴシック" w:hAnsi="游ゴシック" w:hint="eastAsia"/>
                        </w:rPr>
                        <w:t>】</w:t>
                      </w:r>
                    </w:p>
                    <w:p w14:paraId="45AF8D30" w14:textId="77777777" w:rsidR="00FC15E6" w:rsidRDefault="00FC15E6" w:rsidP="00FC15E6">
                      <w:pPr>
                        <w:rPr>
                          <w:rFonts w:ascii="游ゴシック" w:eastAsia="游ゴシック" w:hAnsi="游ゴシック"/>
                        </w:rPr>
                      </w:pPr>
                      <w:r w:rsidRPr="00284822">
                        <w:rPr>
                          <w:rFonts w:ascii="游ゴシック" w:eastAsia="游ゴシック" w:hAnsi="游ゴシック" w:hint="eastAsia"/>
                        </w:rPr>
                        <w:t>〒</w:t>
                      </w:r>
                      <w:r>
                        <w:rPr>
                          <w:rFonts w:ascii="游ゴシック" w:eastAsia="游ゴシック" w:hAnsi="游ゴシック" w:hint="eastAsia"/>
                        </w:rPr>
                        <w:t xml:space="preserve">231-0005　</w:t>
                      </w:r>
                      <w:r w:rsidRPr="00284822">
                        <w:rPr>
                          <w:rFonts w:ascii="游ゴシック" w:eastAsia="游ゴシック" w:hAnsi="游ゴシック" w:hint="eastAsia"/>
                        </w:rPr>
                        <w:t>横浜市中区本町6丁目50番地の10</w:t>
                      </w:r>
                    </w:p>
                    <w:p w14:paraId="7AC832E4" w14:textId="3D45BC4A" w:rsidR="00FC15E6" w:rsidRPr="00284822" w:rsidRDefault="00FC15E6" w:rsidP="00FC15E6">
                      <w:pPr>
                        <w:rPr>
                          <w:rFonts w:ascii="游ゴシック" w:eastAsia="游ゴシック" w:hAnsi="游ゴシック"/>
                        </w:rPr>
                      </w:pPr>
                      <w:r w:rsidRPr="00284822">
                        <w:rPr>
                          <w:rFonts w:ascii="游ゴシック" w:eastAsia="游ゴシック" w:hAnsi="游ゴシック" w:hint="eastAsia"/>
                        </w:rPr>
                        <w:t>横浜市役所　健康福祉局　介護事業指導課　運営支援係　密着班</w:t>
                      </w:r>
                    </w:p>
                  </w:txbxContent>
                </v:textbox>
                <w10:wrap type="topAndBottom"/>
              </v:shape>
            </w:pict>
          </mc:Fallback>
        </mc:AlternateContent>
      </w:r>
    </w:p>
    <w:p w14:paraId="78BB35FA" w14:textId="6E99D45B" w:rsidR="00FC15E6" w:rsidRPr="009615BF" w:rsidRDefault="00FC15E6" w:rsidP="002109D4">
      <w:pPr>
        <w:widowControl/>
        <w:jc w:val="left"/>
        <w:rPr>
          <w:rFonts w:ascii="游ゴシック" w:eastAsia="游ゴシック" w:hAnsi="游ゴシック"/>
          <w:sz w:val="24"/>
        </w:rPr>
      </w:pPr>
    </w:p>
    <w:p w14:paraId="1E74A2C5" w14:textId="3E744574" w:rsidR="00FC15E6" w:rsidRPr="009615BF" w:rsidRDefault="00FC15E6" w:rsidP="002109D4">
      <w:pPr>
        <w:widowControl/>
        <w:jc w:val="left"/>
        <w:rPr>
          <w:rFonts w:ascii="游ゴシック" w:eastAsia="游ゴシック" w:hAnsi="游ゴシック"/>
          <w:sz w:val="24"/>
        </w:rPr>
      </w:pPr>
    </w:p>
    <w:p w14:paraId="526AA7F8" w14:textId="7E1D528F" w:rsidR="00FB1E44" w:rsidRPr="009615BF" w:rsidRDefault="002109D4" w:rsidP="00034282">
      <w:pPr>
        <w:widowControl/>
        <w:jc w:val="left"/>
        <w:rPr>
          <w:rFonts w:ascii="游ゴシック" w:eastAsia="游ゴシック" w:hAnsi="游ゴシック"/>
          <w:sz w:val="24"/>
        </w:rPr>
      </w:pPr>
      <w:r w:rsidRPr="009615BF">
        <w:rPr>
          <w:rFonts w:ascii="游ゴシック" w:eastAsia="游ゴシック" w:hAnsi="游ゴシック"/>
          <w:sz w:val="24"/>
        </w:rPr>
        <w:br w:type="page"/>
      </w:r>
      <w:r w:rsidR="00FB1E44" w:rsidRPr="009615BF">
        <w:rPr>
          <w:rFonts w:ascii="游ゴシック" w:eastAsia="游ゴシック" w:hAnsi="游ゴシック" w:hint="eastAsia"/>
          <w:sz w:val="24"/>
        </w:rPr>
        <w:lastRenderedPageBreak/>
        <w:t>（介護予防）小規模多機能型居宅</w:t>
      </w:r>
      <w:r w:rsidR="0026242D" w:rsidRPr="009615BF">
        <w:rPr>
          <w:rFonts w:ascii="游ゴシック" w:eastAsia="游ゴシック" w:hAnsi="游ゴシック" w:hint="eastAsia"/>
          <w:sz w:val="24"/>
        </w:rPr>
        <w:t>介護　新規指定に係る提出書類一覧</w:t>
      </w:r>
    </w:p>
    <w:p w14:paraId="60BAA5DD" w14:textId="348889C7" w:rsidR="00362977" w:rsidRPr="009615BF" w:rsidRDefault="004A55BC" w:rsidP="00FB1E44">
      <w:pPr>
        <w:ind w:firstLineChars="2900" w:firstLine="5220"/>
        <w:rPr>
          <w:rFonts w:ascii="游ゴシック" w:eastAsia="游ゴシック" w:hAnsi="游ゴシック"/>
          <w:sz w:val="18"/>
        </w:rPr>
      </w:pPr>
      <w:r w:rsidRPr="009615BF">
        <w:rPr>
          <w:rFonts w:ascii="游ゴシック" w:eastAsia="游ゴシック" w:hAnsi="游ゴシック" w:hint="eastAsia"/>
          <w:sz w:val="18"/>
        </w:rPr>
        <w:t>（本一覧</w:t>
      </w:r>
      <w:r w:rsidR="002F0854" w:rsidRPr="009615BF">
        <w:rPr>
          <w:rFonts w:ascii="游ゴシック" w:eastAsia="游ゴシック" w:hAnsi="游ゴシック" w:hint="eastAsia"/>
          <w:sz w:val="18"/>
        </w:rPr>
        <w:t>は提出不要です。</w:t>
      </w:r>
      <w:r w:rsidRPr="009615BF">
        <w:rPr>
          <w:rFonts w:ascii="游ゴシック" w:eastAsia="游ゴシック" w:hAnsi="游ゴシック" w:hint="eastAsia"/>
          <w:sz w:val="18"/>
        </w:rPr>
        <w:t>）</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938"/>
        <w:gridCol w:w="851"/>
      </w:tblGrid>
      <w:tr w:rsidR="0026242D" w:rsidRPr="009615BF" w14:paraId="666875BB" w14:textId="77777777" w:rsidTr="00CE075A">
        <w:tc>
          <w:tcPr>
            <w:tcW w:w="959" w:type="dxa"/>
            <w:shd w:val="clear" w:color="auto" w:fill="auto"/>
          </w:tcPr>
          <w:p w14:paraId="737A0824" w14:textId="77777777" w:rsidR="0026242D" w:rsidRPr="009615BF" w:rsidRDefault="0026242D">
            <w:pPr>
              <w:rPr>
                <w:rFonts w:ascii="游ゴシック" w:eastAsia="游ゴシック" w:hAnsi="游ゴシック"/>
                <w:b/>
                <w:bCs/>
              </w:rPr>
            </w:pPr>
            <w:r w:rsidRPr="009615BF">
              <w:rPr>
                <w:rFonts w:ascii="游ゴシック" w:eastAsia="游ゴシック" w:hAnsi="游ゴシック" w:hint="eastAsia"/>
                <w:b/>
                <w:bCs/>
              </w:rPr>
              <w:t>事業所名</w:t>
            </w:r>
          </w:p>
        </w:tc>
        <w:tc>
          <w:tcPr>
            <w:tcW w:w="8789" w:type="dxa"/>
            <w:gridSpan w:val="2"/>
            <w:shd w:val="clear" w:color="auto" w:fill="auto"/>
          </w:tcPr>
          <w:p w14:paraId="2B974CC2" w14:textId="77777777" w:rsidR="0026242D" w:rsidRPr="009615BF" w:rsidRDefault="0026242D">
            <w:pPr>
              <w:rPr>
                <w:rFonts w:ascii="游ゴシック" w:eastAsia="游ゴシック" w:hAnsi="游ゴシック"/>
                <w:b/>
                <w:bCs/>
                <w:color w:val="FFFFFF"/>
              </w:rPr>
            </w:pPr>
          </w:p>
        </w:tc>
      </w:tr>
      <w:tr w:rsidR="005E640F" w:rsidRPr="009615BF" w14:paraId="5B2B4003" w14:textId="77777777" w:rsidTr="0066690D">
        <w:trPr>
          <w:trHeight w:val="280"/>
        </w:trPr>
        <w:tc>
          <w:tcPr>
            <w:tcW w:w="9748" w:type="dxa"/>
            <w:gridSpan w:val="3"/>
            <w:shd w:val="clear" w:color="auto" w:fill="auto"/>
          </w:tcPr>
          <w:p w14:paraId="3CC7E1B9" w14:textId="1D3218B7" w:rsidR="005E640F" w:rsidRPr="009615BF" w:rsidRDefault="005E640F" w:rsidP="00745469">
            <w:pPr>
              <w:jc w:val="right"/>
              <w:rPr>
                <w:rFonts w:ascii="游ゴシック" w:eastAsia="游ゴシック" w:hAnsi="游ゴシック"/>
                <w:b/>
                <w:bCs/>
              </w:rPr>
            </w:pPr>
            <w:r w:rsidRPr="009615BF">
              <w:rPr>
                <w:rFonts w:ascii="游ゴシック" w:eastAsia="游ゴシック" w:hAnsi="游ゴシック" w:hint="eastAsia"/>
                <w:b/>
                <w:bCs/>
              </w:rPr>
              <w:t>用意した書類に「</w:t>
            </w:r>
            <w:r w:rsidR="000251CD" w:rsidRPr="009615BF">
              <w:rPr>
                <w:rFonts w:ascii="游ゴシック" w:eastAsia="游ゴシック" w:hAnsi="游ゴシック" w:hint="eastAsia"/>
                <w:b/>
                <w:bCs/>
              </w:rPr>
              <w:t>✓</w:t>
            </w:r>
            <w:r w:rsidRPr="009615BF">
              <w:rPr>
                <w:rFonts w:ascii="游ゴシック" w:eastAsia="游ゴシック" w:hAnsi="游ゴシック" w:hint="eastAsia"/>
                <w:b/>
                <w:bCs/>
              </w:rPr>
              <w:t>」を入れ、</w:t>
            </w:r>
            <w:r w:rsidR="00FB1E44" w:rsidRPr="009615BF">
              <w:rPr>
                <w:rFonts w:ascii="游ゴシック" w:eastAsia="游ゴシック" w:hAnsi="游ゴシック" w:hint="eastAsia"/>
                <w:b/>
                <w:bCs/>
              </w:rPr>
              <w:t>省略</w:t>
            </w:r>
            <w:r w:rsidRPr="009615BF">
              <w:rPr>
                <w:rFonts w:ascii="游ゴシック" w:eastAsia="游ゴシック" w:hAnsi="游ゴシック" w:hint="eastAsia"/>
                <w:b/>
                <w:bCs/>
              </w:rPr>
              <w:t>の書類は「</w:t>
            </w:r>
            <w:r w:rsidR="00FB1E44" w:rsidRPr="009615BF">
              <w:rPr>
                <w:rFonts w:ascii="游ゴシック" w:eastAsia="游ゴシック" w:hAnsi="游ゴシック" w:hint="eastAsia"/>
                <w:b/>
                <w:bCs/>
              </w:rPr>
              <w:t>省略</w:t>
            </w:r>
            <w:r w:rsidRPr="009615BF">
              <w:rPr>
                <w:rFonts w:ascii="游ゴシック" w:eastAsia="游ゴシック" w:hAnsi="游ゴシック" w:hint="eastAsia"/>
                <w:b/>
                <w:bCs/>
              </w:rPr>
              <w:t>」と記入してください。↓</w:t>
            </w:r>
          </w:p>
        </w:tc>
      </w:tr>
      <w:tr w:rsidR="00C44AEF" w:rsidRPr="009615BF" w14:paraId="3CA82071" w14:textId="77777777" w:rsidTr="0066690D">
        <w:trPr>
          <w:trHeight w:val="186"/>
        </w:trPr>
        <w:tc>
          <w:tcPr>
            <w:tcW w:w="8897" w:type="dxa"/>
            <w:gridSpan w:val="2"/>
            <w:shd w:val="clear" w:color="auto" w:fill="auto"/>
          </w:tcPr>
          <w:p w14:paraId="254389B5" w14:textId="77777777" w:rsidR="0026242D" w:rsidRPr="009615BF" w:rsidRDefault="0026242D" w:rsidP="00745469">
            <w:pPr>
              <w:jc w:val="center"/>
              <w:rPr>
                <w:rFonts w:ascii="游ゴシック" w:eastAsia="游ゴシック" w:hAnsi="游ゴシック"/>
                <w:b/>
                <w:bCs/>
              </w:rPr>
            </w:pPr>
            <w:r w:rsidRPr="009615BF">
              <w:rPr>
                <w:rFonts w:ascii="游ゴシック" w:eastAsia="游ゴシック" w:hAnsi="游ゴシック" w:hint="eastAsia"/>
                <w:b/>
                <w:bCs/>
              </w:rPr>
              <w:t>書類名</w:t>
            </w:r>
          </w:p>
        </w:tc>
        <w:tc>
          <w:tcPr>
            <w:tcW w:w="851" w:type="dxa"/>
            <w:shd w:val="clear" w:color="auto" w:fill="auto"/>
          </w:tcPr>
          <w:p w14:paraId="2B06BDB2" w14:textId="7011814E" w:rsidR="0026242D" w:rsidRPr="009615BF" w:rsidRDefault="00AA4260" w:rsidP="0066690D">
            <w:pPr>
              <w:ind w:leftChars="-53" w:left="-106" w:hangingChars="3" w:hanging="5"/>
              <w:jc w:val="center"/>
              <w:rPr>
                <w:rFonts w:ascii="游ゴシック" w:eastAsia="游ゴシック" w:hAnsi="游ゴシック"/>
              </w:rPr>
            </w:pPr>
            <w:r w:rsidRPr="009615BF">
              <w:rPr>
                <w:rFonts w:ascii="游ゴシック" w:eastAsia="游ゴシック" w:hAnsi="游ゴシック" w:hint="eastAsia"/>
                <w:sz w:val="18"/>
              </w:rPr>
              <w:t>チェック</w:t>
            </w:r>
          </w:p>
        </w:tc>
      </w:tr>
      <w:tr w:rsidR="0026242D" w:rsidRPr="009615BF" w14:paraId="6516E4D9" w14:textId="77777777" w:rsidTr="00CE075A">
        <w:trPr>
          <w:trHeight w:val="389"/>
        </w:trPr>
        <w:tc>
          <w:tcPr>
            <w:tcW w:w="959" w:type="dxa"/>
            <w:shd w:val="clear" w:color="auto" w:fill="auto"/>
          </w:tcPr>
          <w:p w14:paraId="18F17388" w14:textId="0799B53A" w:rsidR="0026242D" w:rsidRPr="009615BF" w:rsidRDefault="0026242D" w:rsidP="00745469">
            <w:pPr>
              <w:jc w:val="center"/>
              <w:rPr>
                <w:rFonts w:ascii="游ゴシック" w:eastAsia="游ゴシック" w:hAnsi="游ゴシック"/>
                <w:b/>
                <w:bCs/>
              </w:rPr>
            </w:pPr>
            <w:r w:rsidRPr="009615BF">
              <w:rPr>
                <w:rFonts w:ascii="游ゴシック" w:eastAsia="游ゴシック" w:hAnsi="游ゴシック" w:hint="eastAsia"/>
                <w:b/>
                <w:bCs/>
              </w:rPr>
              <w:t>１</w:t>
            </w:r>
            <w:r w:rsidR="003404FA" w:rsidRPr="009615BF">
              <w:rPr>
                <w:rFonts w:ascii="游ゴシック" w:eastAsia="游ゴシック" w:hAnsi="游ゴシック" w:hint="eastAsia"/>
                <w:b/>
                <w:bCs/>
              </w:rPr>
              <w:t>☆</w:t>
            </w:r>
          </w:p>
        </w:tc>
        <w:tc>
          <w:tcPr>
            <w:tcW w:w="7938" w:type="dxa"/>
            <w:shd w:val="clear" w:color="auto" w:fill="auto"/>
          </w:tcPr>
          <w:p w14:paraId="7A69CA2E" w14:textId="6E8746B6" w:rsidR="00A25D0B" w:rsidRPr="009615BF" w:rsidRDefault="009615BF" w:rsidP="00745469">
            <w:pPr>
              <w:jc w:val="left"/>
              <w:rPr>
                <w:rFonts w:ascii="游ゴシック" w:eastAsia="游ゴシック" w:hAnsi="游ゴシック"/>
                <w:sz w:val="18"/>
              </w:rPr>
            </w:pPr>
            <w:r w:rsidRPr="009615BF">
              <w:rPr>
                <w:rFonts w:ascii="游ゴシック" w:eastAsia="游ゴシック" w:hAnsi="游ゴシック" w:hint="eastAsia"/>
                <w:color w:val="000000"/>
              </w:rPr>
              <w:t>・</w:t>
            </w:r>
            <w:r w:rsidR="00CE1143">
              <w:rPr>
                <w:rFonts w:ascii="游ゴシック" w:eastAsia="游ゴシック" w:hAnsi="游ゴシック" w:hint="eastAsia"/>
              </w:rPr>
              <w:t>指定</w:t>
            </w:r>
            <w:r w:rsidR="00CE1143" w:rsidRPr="00177493">
              <w:rPr>
                <w:rFonts w:ascii="游ゴシック" w:eastAsia="游ゴシック" w:hAnsi="游ゴシック" w:hint="eastAsia"/>
              </w:rPr>
              <w:t>申請書（</w:t>
            </w:r>
            <w:r w:rsidR="00CE1143">
              <w:rPr>
                <w:rFonts w:ascii="游ゴシック" w:eastAsia="游ゴシック" w:hAnsi="游ゴシック" w:hint="eastAsia"/>
              </w:rPr>
              <w:t>別紙様式第二号(一)</w:t>
            </w:r>
            <w:r w:rsidR="00CE1143" w:rsidRPr="00177493">
              <w:rPr>
                <w:rFonts w:ascii="游ゴシック" w:eastAsia="游ゴシック" w:hAnsi="游ゴシック" w:hint="eastAsia"/>
              </w:rPr>
              <w:t>）</w:t>
            </w:r>
          </w:p>
          <w:p w14:paraId="01E9F224" w14:textId="58557B53" w:rsidR="00942CA8" w:rsidRPr="009615BF" w:rsidRDefault="00942CA8" w:rsidP="00745469">
            <w:pPr>
              <w:jc w:val="left"/>
              <w:rPr>
                <w:rFonts w:ascii="游ゴシック" w:eastAsia="游ゴシック" w:hAnsi="游ゴシック"/>
              </w:rPr>
            </w:pPr>
            <w:r w:rsidRPr="009615BF">
              <w:rPr>
                <w:rFonts w:ascii="游ゴシック" w:eastAsia="游ゴシック" w:hAnsi="游ゴシック" w:hint="eastAsia"/>
                <w:sz w:val="18"/>
              </w:rPr>
              <w:t>※電子申請システムから提出する場合は作成不要</w:t>
            </w:r>
          </w:p>
        </w:tc>
        <w:tc>
          <w:tcPr>
            <w:tcW w:w="851" w:type="dxa"/>
            <w:shd w:val="clear" w:color="auto" w:fill="auto"/>
          </w:tcPr>
          <w:p w14:paraId="06FAF85E" w14:textId="77777777" w:rsidR="0026242D" w:rsidRPr="009615BF" w:rsidRDefault="0026242D" w:rsidP="00745469">
            <w:pPr>
              <w:jc w:val="center"/>
              <w:rPr>
                <w:rFonts w:ascii="游ゴシック" w:eastAsia="游ゴシック" w:hAnsi="游ゴシック"/>
              </w:rPr>
            </w:pPr>
          </w:p>
        </w:tc>
      </w:tr>
      <w:tr w:rsidR="00C44AEF" w:rsidRPr="009615BF" w14:paraId="788E4BB4" w14:textId="77777777" w:rsidTr="00682DEB">
        <w:trPr>
          <w:trHeight w:val="469"/>
        </w:trPr>
        <w:tc>
          <w:tcPr>
            <w:tcW w:w="959" w:type="dxa"/>
            <w:tcBorders>
              <w:bottom w:val="single" w:sz="4" w:space="0" w:color="auto"/>
            </w:tcBorders>
            <w:shd w:val="clear" w:color="auto" w:fill="auto"/>
          </w:tcPr>
          <w:p w14:paraId="3A563A3B" w14:textId="4FF2D2B0" w:rsidR="005F6CD9" w:rsidRPr="009615BF" w:rsidRDefault="005F6CD9" w:rsidP="00745469">
            <w:pPr>
              <w:jc w:val="center"/>
              <w:rPr>
                <w:rFonts w:ascii="游ゴシック" w:eastAsia="游ゴシック" w:hAnsi="游ゴシック"/>
                <w:b/>
                <w:bCs/>
              </w:rPr>
            </w:pPr>
            <w:r w:rsidRPr="009615BF">
              <w:rPr>
                <w:rFonts w:ascii="游ゴシック" w:eastAsia="游ゴシック" w:hAnsi="游ゴシック" w:hint="eastAsia"/>
                <w:b/>
                <w:bCs/>
              </w:rPr>
              <w:t>２</w:t>
            </w:r>
            <w:r w:rsidR="003404FA" w:rsidRPr="009615BF">
              <w:rPr>
                <w:rFonts w:ascii="游ゴシック" w:eastAsia="游ゴシック" w:hAnsi="游ゴシック" w:hint="eastAsia"/>
                <w:b/>
                <w:bCs/>
              </w:rPr>
              <w:t>☆</w:t>
            </w:r>
          </w:p>
        </w:tc>
        <w:tc>
          <w:tcPr>
            <w:tcW w:w="7938" w:type="dxa"/>
            <w:tcBorders>
              <w:bottom w:val="single" w:sz="4" w:space="0" w:color="auto"/>
            </w:tcBorders>
            <w:shd w:val="clear" w:color="auto" w:fill="auto"/>
          </w:tcPr>
          <w:p w14:paraId="73B23A6E" w14:textId="44585473" w:rsidR="00942CA8" w:rsidRPr="00682DEB" w:rsidRDefault="009615BF" w:rsidP="00942CA8">
            <w:pPr>
              <w:jc w:val="left"/>
              <w:rPr>
                <w:rFonts w:ascii="游ゴシック" w:eastAsia="游ゴシック" w:hAnsi="游ゴシック"/>
              </w:rPr>
            </w:pPr>
            <w:r w:rsidRPr="009615BF">
              <w:rPr>
                <w:rFonts w:ascii="游ゴシック" w:eastAsia="游ゴシック" w:hAnsi="游ゴシック" w:hint="eastAsia"/>
                <w:color w:val="000000"/>
              </w:rPr>
              <w:t>・</w:t>
            </w:r>
            <w:r w:rsidR="00CE1143">
              <w:rPr>
                <w:rFonts w:ascii="游ゴシック" w:eastAsia="游ゴシック" w:hAnsi="游ゴシック" w:hint="eastAsia"/>
              </w:rPr>
              <w:t>付表第二号(</w:t>
            </w:r>
            <w:r w:rsidR="00CE1143" w:rsidRPr="00CE1143">
              <w:rPr>
                <w:rFonts w:ascii="游ゴシック" w:eastAsia="游ゴシック" w:hAnsi="游ゴシック" w:hint="eastAsia"/>
              </w:rPr>
              <w:t>六</w:t>
            </w:r>
            <w:r w:rsidR="00CE1143">
              <w:rPr>
                <w:rFonts w:ascii="游ゴシック" w:eastAsia="游ゴシック" w:hAnsi="游ゴシック" w:hint="eastAsia"/>
              </w:rPr>
              <w:t>)</w:t>
            </w:r>
            <w:r w:rsidR="00CE1143" w:rsidRPr="00177493">
              <w:rPr>
                <w:rFonts w:ascii="游ゴシック" w:eastAsia="游ゴシック" w:hAnsi="游ゴシック" w:hint="eastAsia"/>
              </w:rPr>
              <w:t xml:space="preserve">　</w:t>
            </w:r>
            <w:r w:rsidR="00CE1143">
              <w:rPr>
                <w:rFonts w:hint="eastAsia"/>
              </w:rPr>
              <w:t xml:space="preserve"> </w:t>
            </w:r>
            <w:r w:rsidR="00CE1143" w:rsidRPr="00CE1143">
              <w:rPr>
                <w:rFonts w:ascii="游ゴシック" w:eastAsia="游ゴシック" w:hAnsi="游ゴシック" w:hint="eastAsia"/>
              </w:rPr>
              <w:t>小規模多機能型居宅介護事業所・介護予防小規模多機能型居宅介護事業所</w:t>
            </w:r>
            <w:r w:rsidR="00CE1143" w:rsidRPr="00177493">
              <w:rPr>
                <w:rFonts w:ascii="游ゴシック" w:eastAsia="游ゴシック" w:hAnsi="游ゴシック" w:hint="eastAsia"/>
              </w:rPr>
              <w:t>の指定</w:t>
            </w:r>
            <w:r w:rsidR="00CE1143">
              <w:rPr>
                <w:rFonts w:ascii="游ゴシック" w:eastAsia="游ゴシック" w:hAnsi="游ゴシック" w:hint="eastAsia"/>
              </w:rPr>
              <w:t>等</w:t>
            </w:r>
            <w:r w:rsidR="00CE1143" w:rsidRPr="00177493">
              <w:rPr>
                <w:rFonts w:ascii="游ゴシック" w:eastAsia="游ゴシック" w:hAnsi="游ゴシック" w:hint="eastAsia"/>
              </w:rPr>
              <w:t>に係る記載事項</w:t>
            </w:r>
          </w:p>
          <w:p w14:paraId="17787E48" w14:textId="77777777" w:rsidR="00942CA8" w:rsidRPr="009615BF" w:rsidRDefault="00942CA8" w:rsidP="00942CA8">
            <w:pPr>
              <w:jc w:val="left"/>
              <w:rPr>
                <w:rFonts w:ascii="游ゴシック" w:eastAsia="游ゴシック" w:hAnsi="游ゴシック"/>
              </w:rPr>
            </w:pPr>
            <w:r w:rsidRPr="009615BF">
              <w:rPr>
                <w:rFonts w:ascii="游ゴシック" w:eastAsia="游ゴシック" w:hAnsi="游ゴシック" w:hint="eastAsia"/>
                <w:sz w:val="18"/>
              </w:rPr>
              <w:t>※電子申請システムから提出する場合は作成不要</w:t>
            </w:r>
          </w:p>
          <w:p w14:paraId="1904B916" w14:textId="0EF00675" w:rsidR="00EA1FAC" w:rsidRPr="009615BF" w:rsidRDefault="00BC5E10" w:rsidP="00745469">
            <w:pPr>
              <w:jc w:val="left"/>
              <w:rPr>
                <w:rFonts w:ascii="游ゴシック" w:eastAsia="游ゴシック" w:hAnsi="游ゴシック"/>
              </w:rPr>
            </w:pPr>
            <w:r>
              <w:rPr>
                <w:rFonts w:ascii="游ゴシック" w:eastAsia="游ゴシック" w:hAnsi="游ゴシック" w:hint="eastAsia"/>
              </w:rPr>
              <w:t>・</w:t>
            </w:r>
            <w:r w:rsidR="00CE1143">
              <w:rPr>
                <w:rFonts w:ascii="游ゴシック" w:eastAsia="游ゴシック" w:hAnsi="游ゴシック" w:hint="eastAsia"/>
              </w:rPr>
              <w:t>付表第二号(</w:t>
            </w:r>
            <w:r w:rsidR="00CE1143" w:rsidRPr="00CE1143">
              <w:rPr>
                <w:rFonts w:ascii="游ゴシック" w:eastAsia="游ゴシック" w:hAnsi="游ゴシック" w:hint="eastAsia"/>
              </w:rPr>
              <w:t>六</w:t>
            </w:r>
            <w:r w:rsidR="00CE1143">
              <w:rPr>
                <w:rFonts w:ascii="游ゴシック" w:eastAsia="游ゴシック" w:hAnsi="游ゴシック" w:hint="eastAsia"/>
              </w:rPr>
              <w:t>)</w:t>
            </w:r>
            <w:r w:rsidR="00942CA8" w:rsidRPr="009615BF">
              <w:rPr>
                <w:rFonts w:ascii="游ゴシック" w:eastAsia="游ゴシック" w:hAnsi="游ゴシック" w:hint="eastAsia"/>
              </w:rPr>
              <w:t>別添　添付書類・チェックリスト</w:t>
            </w:r>
          </w:p>
        </w:tc>
        <w:tc>
          <w:tcPr>
            <w:tcW w:w="851" w:type="dxa"/>
            <w:tcBorders>
              <w:bottom w:val="single" w:sz="4" w:space="0" w:color="auto"/>
            </w:tcBorders>
            <w:shd w:val="clear" w:color="auto" w:fill="auto"/>
          </w:tcPr>
          <w:p w14:paraId="653D37B0" w14:textId="77777777" w:rsidR="005F6CD9" w:rsidRPr="009615BF" w:rsidRDefault="005F6CD9" w:rsidP="00745469">
            <w:pPr>
              <w:jc w:val="center"/>
              <w:rPr>
                <w:rFonts w:ascii="游ゴシック" w:eastAsia="游ゴシック" w:hAnsi="游ゴシック"/>
              </w:rPr>
            </w:pPr>
          </w:p>
        </w:tc>
      </w:tr>
      <w:tr w:rsidR="002D2C31" w:rsidRPr="009615BF" w14:paraId="3CBA87FD" w14:textId="77777777" w:rsidTr="00682DEB">
        <w:trPr>
          <w:trHeight w:val="469"/>
        </w:trPr>
        <w:tc>
          <w:tcPr>
            <w:tcW w:w="959" w:type="dxa"/>
            <w:tcBorders>
              <w:bottom w:val="single" w:sz="4" w:space="0" w:color="auto"/>
            </w:tcBorders>
            <w:shd w:val="clear" w:color="auto" w:fill="auto"/>
          </w:tcPr>
          <w:p w14:paraId="3116249E" w14:textId="446E80C1" w:rsidR="002D2C31" w:rsidRPr="009615BF" w:rsidRDefault="002D2C31" w:rsidP="002D2C31">
            <w:pPr>
              <w:jc w:val="center"/>
              <w:rPr>
                <w:rFonts w:ascii="游ゴシック" w:eastAsia="游ゴシック" w:hAnsi="游ゴシック"/>
                <w:b/>
                <w:bCs/>
              </w:rPr>
            </w:pPr>
            <w:r w:rsidRPr="00CD5A24">
              <w:rPr>
                <w:rFonts w:ascii="游ゴシック" w:eastAsia="游ゴシック" w:hAnsi="游ゴシック" w:hint="eastAsia"/>
                <w:b/>
                <w:bCs/>
              </w:rPr>
              <w:t>３</w:t>
            </w:r>
          </w:p>
        </w:tc>
        <w:tc>
          <w:tcPr>
            <w:tcW w:w="7938" w:type="dxa"/>
            <w:tcBorders>
              <w:bottom w:val="single" w:sz="4" w:space="0" w:color="auto"/>
            </w:tcBorders>
            <w:shd w:val="clear" w:color="auto" w:fill="auto"/>
          </w:tcPr>
          <w:p w14:paraId="5E4E4726" w14:textId="77777777" w:rsidR="002D2C31" w:rsidRPr="00CD5A24" w:rsidRDefault="002D2C31" w:rsidP="002D2C31">
            <w:pPr>
              <w:jc w:val="left"/>
              <w:rPr>
                <w:rFonts w:ascii="游ゴシック" w:eastAsia="游ゴシック" w:hAnsi="游ゴシック"/>
                <w:color w:val="000000"/>
              </w:rPr>
            </w:pPr>
            <w:r>
              <w:rPr>
                <w:rFonts w:ascii="游ゴシック" w:eastAsia="游ゴシック" w:hAnsi="游ゴシック" w:hint="eastAsia"/>
              </w:rPr>
              <w:t>・</w:t>
            </w:r>
            <w:r w:rsidRPr="00CD5A24">
              <w:rPr>
                <w:rFonts w:ascii="游ゴシック" w:eastAsia="游ゴシック" w:hAnsi="游ゴシック" w:hint="eastAsia"/>
              </w:rPr>
              <w:t>登記事項証明書の原本</w:t>
            </w:r>
            <w:r w:rsidRPr="00CD5A24">
              <w:rPr>
                <w:rFonts w:ascii="游ゴシック" w:eastAsia="游ゴシック" w:hAnsi="游ゴシック" w:hint="eastAsia"/>
                <w:color w:val="000000"/>
              </w:rPr>
              <w:t>（発行から３月以内のもの）</w:t>
            </w:r>
          </w:p>
          <w:p w14:paraId="39877EFD" w14:textId="7C0C713D" w:rsidR="002D2C31" w:rsidRPr="009615BF" w:rsidRDefault="002D2C31" w:rsidP="002D2C31">
            <w:pPr>
              <w:jc w:val="left"/>
              <w:rPr>
                <w:rFonts w:ascii="游ゴシック" w:eastAsia="游ゴシック" w:hAnsi="游ゴシック"/>
                <w:color w:val="000000"/>
              </w:rPr>
            </w:pPr>
            <w:r w:rsidRPr="00CD5A24">
              <w:rPr>
                <w:rFonts w:ascii="游ゴシック" w:eastAsia="游ゴシック" w:hAnsi="游ゴシック" w:hint="eastAsia"/>
                <w:sz w:val="18"/>
              </w:rPr>
              <w:t>※電子申請システムから提出する場合は「登記情報提供サービス」から出力される照会番号付きのPDFファイルを添付するか、別途原本を郵送してください。</w:t>
            </w:r>
          </w:p>
        </w:tc>
        <w:tc>
          <w:tcPr>
            <w:tcW w:w="851" w:type="dxa"/>
            <w:tcBorders>
              <w:bottom w:val="single" w:sz="4" w:space="0" w:color="auto"/>
            </w:tcBorders>
            <w:shd w:val="clear" w:color="auto" w:fill="auto"/>
          </w:tcPr>
          <w:p w14:paraId="1E1F9597" w14:textId="77777777" w:rsidR="002D2C31" w:rsidRPr="009615BF" w:rsidRDefault="002D2C31" w:rsidP="002D2C31">
            <w:pPr>
              <w:jc w:val="center"/>
              <w:rPr>
                <w:rFonts w:ascii="游ゴシック" w:eastAsia="游ゴシック" w:hAnsi="游ゴシック"/>
              </w:rPr>
            </w:pPr>
          </w:p>
        </w:tc>
      </w:tr>
      <w:tr w:rsidR="00C44AEF" w:rsidRPr="009615BF" w14:paraId="278CFE46" w14:textId="77777777" w:rsidTr="00682DEB">
        <w:trPr>
          <w:trHeight w:val="469"/>
        </w:trPr>
        <w:tc>
          <w:tcPr>
            <w:tcW w:w="959" w:type="dxa"/>
            <w:tcBorders>
              <w:bottom w:val="nil"/>
            </w:tcBorders>
            <w:shd w:val="clear" w:color="auto" w:fill="auto"/>
          </w:tcPr>
          <w:p w14:paraId="5DA843D0" w14:textId="0E9538AF" w:rsidR="005F6CD9" w:rsidRPr="009615BF" w:rsidRDefault="00942CA8" w:rsidP="00745469">
            <w:pPr>
              <w:jc w:val="center"/>
              <w:rPr>
                <w:rFonts w:ascii="游ゴシック" w:eastAsia="游ゴシック" w:hAnsi="游ゴシック"/>
                <w:b/>
                <w:bCs/>
              </w:rPr>
            </w:pPr>
            <w:r w:rsidRPr="009615BF">
              <w:rPr>
                <w:rFonts w:ascii="游ゴシック" w:eastAsia="游ゴシック" w:hAnsi="游ゴシック" w:hint="eastAsia"/>
                <w:b/>
                <w:bCs/>
              </w:rPr>
              <w:t>４</w:t>
            </w:r>
            <w:r w:rsidR="003404FA" w:rsidRPr="009615BF">
              <w:rPr>
                <w:rFonts w:ascii="游ゴシック" w:eastAsia="游ゴシック" w:hAnsi="游ゴシック" w:hint="eastAsia"/>
                <w:b/>
                <w:bCs/>
              </w:rPr>
              <w:t>☆</w:t>
            </w:r>
          </w:p>
        </w:tc>
        <w:tc>
          <w:tcPr>
            <w:tcW w:w="7938" w:type="dxa"/>
            <w:tcBorders>
              <w:bottom w:val="nil"/>
            </w:tcBorders>
            <w:shd w:val="clear" w:color="auto" w:fill="auto"/>
          </w:tcPr>
          <w:p w14:paraId="1B3E72A8" w14:textId="3A92C4FA" w:rsidR="005F6CD9" w:rsidRPr="009615BF" w:rsidRDefault="009615BF" w:rsidP="00745469">
            <w:pPr>
              <w:jc w:val="left"/>
              <w:rPr>
                <w:rFonts w:ascii="游ゴシック" w:eastAsia="游ゴシック" w:hAnsi="游ゴシック"/>
              </w:rPr>
            </w:pPr>
            <w:r w:rsidRPr="009615BF">
              <w:rPr>
                <w:rFonts w:ascii="游ゴシック" w:eastAsia="游ゴシック" w:hAnsi="游ゴシック" w:hint="eastAsia"/>
              </w:rPr>
              <w:t>・</w:t>
            </w:r>
            <w:r w:rsidR="005F6CD9" w:rsidRPr="009615BF">
              <w:rPr>
                <w:rFonts w:ascii="游ゴシック" w:eastAsia="游ゴシック" w:hAnsi="游ゴシック" w:hint="eastAsia"/>
              </w:rPr>
              <w:t>従業者の勤務の体制及び勤務形態一覧表（</w:t>
            </w:r>
            <w:r w:rsidR="009143A2">
              <w:rPr>
                <w:rFonts w:ascii="游ゴシック" w:eastAsia="游ゴシック" w:hAnsi="游ゴシック" w:hint="eastAsia"/>
              </w:rPr>
              <w:t>標準</w:t>
            </w:r>
            <w:r w:rsidR="005F6CD9" w:rsidRPr="009615BF">
              <w:rPr>
                <w:rFonts w:ascii="游ゴシック" w:eastAsia="游ゴシック" w:hAnsi="游ゴシック" w:hint="eastAsia"/>
              </w:rPr>
              <w:t>様式１）</w:t>
            </w:r>
          </w:p>
        </w:tc>
        <w:tc>
          <w:tcPr>
            <w:tcW w:w="851" w:type="dxa"/>
            <w:tcBorders>
              <w:bottom w:val="nil"/>
            </w:tcBorders>
            <w:shd w:val="clear" w:color="auto" w:fill="auto"/>
          </w:tcPr>
          <w:p w14:paraId="45C166AE" w14:textId="77777777" w:rsidR="005F6CD9" w:rsidRPr="009615BF" w:rsidRDefault="005F6CD9" w:rsidP="00745469">
            <w:pPr>
              <w:jc w:val="center"/>
              <w:rPr>
                <w:rFonts w:ascii="游ゴシック" w:eastAsia="游ゴシック" w:hAnsi="游ゴシック"/>
              </w:rPr>
            </w:pPr>
          </w:p>
        </w:tc>
      </w:tr>
      <w:tr w:rsidR="00C44AEF" w:rsidRPr="009615BF" w14:paraId="6093AC2D" w14:textId="67F52147" w:rsidTr="00682DEB">
        <w:trPr>
          <w:trHeight w:val="303"/>
        </w:trPr>
        <w:tc>
          <w:tcPr>
            <w:tcW w:w="959" w:type="dxa"/>
            <w:tcBorders>
              <w:top w:val="nil"/>
            </w:tcBorders>
            <w:shd w:val="clear" w:color="auto" w:fill="auto"/>
          </w:tcPr>
          <w:p w14:paraId="67038DD5" w14:textId="53619852" w:rsidR="00FC7133" w:rsidRPr="009615BF" w:rsidRDefault="00FC7133" w:rsidP="00745469">
            <w:pPr>
              <w:jc w:val="center"/>
              <w:rPr>
                <w:rFonts w:ascii="游ゴシック" w:eastAsia="游ゴシック" w:hAnsi="游ゴシック"/>
                <w:b/>
                <w:bCs/>
                <w:color w:val="000000"/>
              </w:rPr>
            </w:pPr>
          </w:p>
        </w:tc>
        <w:tc>
          <w:tcPr>
            <w:tcW w:w="7938" w:type="dxa"/>
            <w:tcBorders>
              <w:top w:val="nil"/>
            </w:tcBorders>
            <w:shd w:val="clear" w:color="auto" w:fill="auto"/>
          </w:tcPr>
          <w:p w14:paraId="4D403168" w14:textId="77777777" w:rsidR="00FC7133" w:rsidRDefault="009615BF" w:rsidP="00745469">
            <w:pPr>
              <w:jc w:val="left"/>
              <w:rPr>
                <w:rFonts w:ascii="游ゴシック" w:eastAsia="游ゴシック" w:hAnsi="游ゴシック"/>
                <w:color w:val="000000"/>
              </w:rPr>
            </w:pPr>
            <w:r w:rsidRPr="009615BF">
              <w:rPr>
                <w:rFonts w:ascii="游ゴシック" w:eastAsia="游ゴシック" w:hAnsi="游ゴシック" w:hint="eastAsia"/>
                <w:color w:val="000000"/>
              </w:rPr>
              <w:t>・資格証の写し（看護職員・介護支援専門員）</w:t>
            </w:r>
          </w:p>
          <w:p w14:paraId="25AC8058" w14:textId="77777777" w:rsidR="008B7BC6" w:rsidRDefault="008B7BC6" w:rsidP="00745469">
            <w:pPr>
              <w:jc w:val="left"/>
              <w:rPr>
                <w:rFonts w:ascii="游ゴシック" w:eastAsia="游ゴシック" w:hAnsi="游ゴシック"/>
                <w:color w:val="000000"/>
              </w:rPr>
            </w:pPr>
            <w:r>
              <w:rPr>
                <w:rFonts w:ascii="游ゴシック" w:eastAsia="游ゴシック" w:hAnsi="游ゴシック" w:hint="eastAsia"/>
                <w:color w:val="000000"/>
              </w:rPr>
              <w:t>・</w:t>
            </w:r>
            <w:r w:rsidRPr="008B7BC6">
              <w:rPr>
                <w:rFonts w:ascii="游ゴシック" w:eastAsia="游ゴシック" w:hAnsi="游ゴシック" w:hint="eastAsia"/>
                <w:color w:val="000000"/>
              </w:rPr>
              <w:t>小規模多機能型サービス等計画作成担当者研修</w:t>
            </w:r>
            <w:r>
              <w:rPr>
                <w:rFonts w:ascii="游ゴシック" w:eastAsia="游ゴシック" w:hAnsi="游ゴシック" w:hint="eastAsia"/>
                <w:color w:val="000000"/>
              </w:rPr>
              <w:t>の修了証書の写し</w:t>
            </w:r>
          </w:p>
          <w:p w14:paraId="0E650C62" w14:textId="13DCCD02" w:rsidR="006A568E" w:rsidRPr="008B7BC6" w:rsidRDefault="006A568E" w:rsidP="00745469">
            <w:pPr>
              <w:jc w:val="left"/>
              <w:rPr>
                <w:rFonts w:ascii="游ゴシック" w:eastAsia="游ゴシック" w:hAnsi="游ゴシック"/>
                <w:color w:val="000000"/>
              </w:rPr>
            </w:pPr>
            <w:r>
              <w:rPr>
                <w:rFonts w:ascii="游ゴシック" w:eastAsia="游ゴシック" w:hAnsi="游ゴシック" w:hint="eastAsia"/>
                <w:color w:val="000000"/>
              </w:rPr>
              <w:t>・</w:t>
            </w:r>
            <w:r w:rsidR="005008C6" w:rsidRPr="005008C6">
              <w:rPr>
                <w:rFonts w:ascii="游ゴシック" w:eastAsia="游ゴシック" w:hAnsi="游ゴシック" w:hint="eastAsia"/>
                <w:color w:val="000000"/>
              </w:rPr>
              <w:t>認知症対応型サービス事業</w:t>
            </w:r>
            <w:r>
              <w:rPr>
                <w:rFonts w:ascii="游ゴシック" w:eastAsia="游ゴシック" w:hAnsi="游ゴシック" w:hint="eastAsia"/>
                <w:color w:val="000000"/>
              </w:rPr>
              <w:t>開設者研修の修了証書の写し</w:t>
            </w:r>
          </w:p>
        </w:tc>
        <w:tc>
          <w:tcPr>
            <w:tcW w:w="851" w:type="dxa"/>
            <w:tcBorders>
              <w:top w:val="nil"/>
            </w:tcBorders>
            <w:shd w:val="clear" w:color="auto" w:fill="auto"/>
          </w:tcPr>
          <w:p w14:paraId="5598C392" w14:textId="2F01826B" w:rsidR="00FC7133" w:rsidRPr="009615BF" w:rsidRDefault="00FC7133" w:rsidP="00745469">
            <w:pPr>
              <w:jc w:val="center"/>
              <w:rPr>
                <w:rFonts w:ascii="游ゴシック" w:eastAsia="游ゴシック" w:hAnsi="游ゴシック"/>
                <w:color w:val="000000"/>
              </w:rPr>
            </w:pPr>
          </w:p>
        </w:tc>
      </w:tr>
      <w:tr w:rsidR="008D077F" w:rsidRPr="009615BF" w14:paraId="6037AF3B" w14:textId="77777777" w:rsidTr="00CE075A">
        <w:trPr>
          <w:trHeight w:val="366"/>
        </w:trPr>
        <w:tc>
          <w:tcPr>
            <w:tcW w:w="959" w:type="dxa"/>
            <w:shd w:val="clear" w:color="auto" w:fill="auto"/>
          </w:tcPr>
          <w:p w14:paraId="5D20C631" w14:textId="5E362021" w:rsidR="008D077F" w:rsidRPr="009615BF" w:rsidRDefault="00682DEB" w:rsidP="008D077F">
            <w:pPr>
              <w:jc w:val="center"/>
              <w:rPr>
                <w:rFonts w:ascii="游ゴシック" w:eastAsia="游ゴシック" w:hAnsi="游ゴシック"/>
                <w:b/>
                <w:bCs/>
                <w:color w:val="000000"/>
              </w:rPr>
            </w:pPr>
            <w:r>
              <w:rPr>
                <w:rFonts w:ascii="游ゴシック" w:eastAsia="游ゴシック" w:hAnsi="游ゴシック" w:hint="eastAsia"/>
                <w:b/>
                <w:bCs/>
                <w:color w:val="000000"/>
              </w:rPr>
              <w:t>５</w:t>
            </w:r>
          </w:p>
        </w:tc>
        <w:tc>
          <w:tcPr>
            <w:tcW w:w="7938" w:type="dxa"/>
            <w:shd w:val="clear" w:color="auto" w:fill="auto"/>
          </w:tcPr>
          <w:p w14:paraId="172F3788" w14:textId="42C8F631" w:rsidR="008D077F" w:rsidRDefault="00682DEB" w:rsidP="00682DEB">
            <w:pPr>
              <w:jc w:val="left"/>
              <w:rPr>
                <w:rFonts w:ascii="游ゴシック" w:eastAsia="游ゴシック" w:hAnsi="游ゴシック"/>
              </w:rPr>
            </w:pPr>
            <w:r>
              <w:rPr>
                <w:rFonts w:ascii="游ゴシック" w:eastAsia="游ゴシック" w:hAnsi="游ゴシック" w:hint="eastAsia"/>
                <w:color w:val="000000"/>
              </w:rPr>
              <w:t>・</w:t>
            </w:r>
            <w:r w:rsidR="002D2C31">
              <w:rPr>
                <w:rFonts w:ascii="游ゴシック" w:eastAsia="游ゴシック" w:hAnsi="游ゴシック" w:hint="eastAsia"/>
                <w:color w:val="000000"/>
              </w:rPr>
              <w:t>管理者経歴</w:t>
            </w:r>
            <w:r w:rsidR="009143A2">
              <w:rPr>
                <w:rFonts w:ascii="游ゴシック" w:eastAsia="游ゴシック" w:hAnsi="游ゴシック" w:hint="eastAsia"/>
                <w:color w:val="000000"/>
              </w:rPr>
              <w:t>書</w:t>
            </w:r>
            <w:r w:rsidR="00942CA8" w:rsidRPr="009615BF">
              <w:rPr>
                <w:rFonts w:ascii="游ゴシック" w:eastAsia="游ゴシック" w:hAnsi="游ゴシック" w:hint="eastAsia"/>
              </w:rPr>
              <w:t>（</w:t>
            </w:r>
            <w:r w:rsidR="009143A2">
              <w:rPr>
                <w:rFonts w:ascii="游ゴシック" w:eastAsia="游ゴシック" w:hAnsi="游ゴシック" w:hint="eastAsia"/>
              </w:rPr>
              <w:t>標準</w:t>
            </w:r>
            <w:r>
              <w:rPr>
                <w:rFonts w:ascii="游ゴシック" w:eastAsia="游ゴシック" w:hAnsi="游ゴシック" w:hint="eastAsia"/>
              </w:rPr>
              <w:t>様式２</w:t>
            </w:r>
            <w:r w:rsidR="008D077F" w:rsidRPr="009615BF">
              <w:rPr>
                <w:rFonts w:ascii="游ゴシック" w:eastAsia="游ゴシック" w:hAnsi="游ゴシック" w:hint="eastAsia"/>
              </w:rPr>
              <w:t>）</w:t>
            </w:r>
          </w:p>
          <w:p w14:paraId="4D603D63" w14:textId="06267EE6" w:rsidR="008B7BC6" w:rsidRPr="008B7BC6" w:rsidRDefault="008B7BC6" w:rsidP="00682DEB">
            <w:pPr>
              <w:jc w:val="left"/>
              <w:rPr>
                <w:rFonts w:ascii="游ゴシック" w:eastAsia="游ゴシック" w:hAnsi="游ゴシック"/>
                <w:color w:val="000000"/>
              </w:rPr>
            </w:pPr>
            <w:r>
              <w:rPr>
                <w:rFonts w:ascii="游ゴシック" w:eastAsia="游ゴシック" w:hAnsi="游ゴシック" w:hint="eastAsia"/>
              </w:rPr>
              <w:t>・認知症対応型サービス事業管理者研修の修了証書の写し</w:t>
            </w:r>
          </w:p>
        </w:tc>
        <w:tc>
          <w:tcPr>
            <w:tcW w:w="851" w:type="dxa"/>
            <w:shd w:val="clear" w:color="auto" w:fill="auto"/>
          </w:tcPr>
          <w:p w14:paraId="001FD4E9" w14:textId="77777777" w:rsidR="008D077F" w:rsidRPr="009615BF" w:rsidRDefault="008D077F" w:rsidP="008D077F">
            <w:pPr>
              <w:jc w:val="center"/>
              <w:rPr>
                <w:rFonts w:ascii="游ゴシック" w:eastAsia="游ゴシック" w:hAnsi="游ゴシック"/>
                <w:color w:val="000000"/>
              </w:rPr>
            </w:pPr>
          </w:p>
        </w:tc>
      </w:tr>
      <w:tr w:rsidR="008D077F" w:rsidRPr="009615BF" w14:paraId="081CC797" w14:textId="77777777" w:rsidTr="00CE075A">
        <w:trPr>
          <w:trHeight w:val="331"/>
        </w:trPr>
        <w:tc>
          <w:tcPr>
            <w:tcW w:w="959" w:type="dxa"/>
            <w:shd w:val="clear" w:color="auto" w:fill="auto"/>
          </w:tcPr>
          <w:p w14:paraId="534A5A4D" w14:textId="6C1FE079" w:rsidR="008D077F" w:rsidRPr="009615BF" w:rsidRDefault="00682DEB" w:rsidP="008D077F">
            <w:pPr>
              <w:jc w:val="center"/>
              <w:rPr>
                <w:rFonts w:ascii="游ゴシック" w:eastAsia="游ゴシック" w:hAnsi="游ゴシック"/>
                <w:b/>
                <w:bCs/>
                <w:color w:val="000000"/>
              </w:rPr>
            </w:pPr>
            <w:r>
              <w:rPr>
                <w:rFonts w:ascii="游ゴシック" w:eastAsia="游ゴシック" w:hAnsi="游ゴシック" w:hint="eastAsia"/>
                <w:b/>
                <w:bCs/>
                <w:color w:val="000000"/>
              </w:rPr>
              <w:t>６</w:t>
            </w:r>
          </w:p>
        </w:tc>
        <w:tc>
          <w:tcPr>
            <w:tcW w:w="7938" w:type="dxa"/>
            <w:shd w:val="clear" w:color="auto" w:fill="auto"/>
          </w:tcPr>
          <w:p w14:paraId="1B8E478C" w14:textId="77777777" w:rsidR="00B07A8F" w:rsidRDefault="00682DEB" w:rsidP="008D077F">
            <w:pPr>
              <w:jc w:val="left"/>
              <w:rPr>
                <w:rFonts w:ascii="游ゴシック" w:eastAsia="游ゴシック" w:hAnsi="游ゴシック"/>
                <w:color w:val="000000"/>
              </w:rPr>
            </w:pPr>
            <w:r>
              <w:rPr>
                <w:rFonts w:ascii="游ゴシック" w:eastAsia="游ゴシック" w:hAnsi="游ゴシック" w:hint="eastAsia"/>
                <w:color w:val="000000"/>
              </w:rPr>
              <w:t>・</w:t>
            </w:r>
            <w:r w:rsidR="008D077F" w:rsidRPr="009615BF">
              <w:rPr>
                <w:rFonts w:ascii="游ゴシック" w:eastAsia="游ゴシック" w:hAnsi="游ゴシック" w:hint="eastAsia"/>
                <w:color w:val="000000"/>
              </w:rPr>
              <w:t>事業所の平面図</w:t>
            </w:r>
          </w:p>
          <w:p w14:paraId="66772B77" w14:textId="072E7013" w:rsidR="008D077F" w:rsidRPr="009615BF" w:rsidRDefault="00942CA8" w:rsidP="008D077F">
            <w:pPr>
              <w:jc w:val="left"/>
              <w:rPr>
                <w:rFonts w:ascii="游ゴシック" w:eastAsia="游ゴシック" w:hAnsi="游ゴシック"/>
                <w:color w:val="000000"/>
              </w:rPr>
            </w:pPr>
            <w:r w:rsidRPr="009615BF">
              <w:rPr>
                <w:rFonts w:ascii="游ゴシック" w:eastAsia="游ゴシック" w:hAnsi="游ゴシック" w:hint="eastAsia"/>
                <w:color w:val="000000"/>
                <w:sz w:val="18"/>
              </w:rPr>
              <w:t>＊事前に図面確認を受けたものの最終版を提出してください。</w:t>
            </w:r>
            <w:r w:rsidR="00682DEB" w:rsidRPr="00B24A64">
              <w:rPr>
                <w:rFonts w:ascii="游ゴシック" w:eastAsia="游ゴシック" w:hAnsi="游ゴシック" w:hint="eastAsia"/>
                <w:color w:val="000000"/>
                <w:sz w:val="18"/>
              </w:rPr>
              <w:t>また平面図に面積の積算過程が記載されていない場合は、面積一覧表も併せてご提出ください。</w:t>
            </w:r>
          </w:p>
        </w:tc>
        <w:tc>
          <w:tcPr>
            <w:tcW w:w="851" w:type="dxa"/>
            <w:shd w:val="clear" w:color="auto" w:fill="auto"/>
          </w:tcPr>
          <w:p w14:paraId="04CB58DD" w14:textId="77777777" w:rsidR="008D077F" w:rsidRPr="009615BF" w:rsidRDefault="008D077F" w:rsidP="008D077F">
            <w:pPr>
              <w:jc w:val="center"/>
              <w:rPr>
                <w:rFonts w:ascii="游ゴシック" w:eastAsia="游ゴシック" w:hAnsi="游ゴシック"/>
                <w:color w:val="000000"/>
              </w:rPr>
            </w:pPr>
          </w:p>
        </w:tc>
      </w:tr>
      <w:tr w:rsidR="00CF6418" w:rsidRPr="009615BF" w14:paraId="0C873FA4" w14:textId="77777777" w:rsidTr="00CE075A">
        <w:trPr>
          <w:trHeight w:val="419"/>
        </w:trPr>
        <w:tc>
          <w:tcPr>
            <w:tcW w:w="959" w:type="dxa"/>
            <w:shd w:val="clear" w:color="auto" w:fill="auto"/>
          </w:tcPr>
          <w:p w14:paraId="223E13F2" w14:textId="015F3CD6" w:rsidR="00CF6418" w:rsidRPr="009615BF" w:rsidRDefault="009364B6" w:rsidP="00CF6418">
            <w:pPr>
              <w:jc w:val="center"/>
              <w:rPr>
                <w:rFonts w:ascii="游ゴシック" w:eastAsia="游ゴシック" w:hAnsi="游ゴシック"/>
                <w:b/>
                <w:bCs/>
                <w:color w:val="000000"/>
              </w:rPr>
            </w:pPr>
            <w:r>
              <w:rPr>
                <w:rFonts w:ascii="游ゴシック" w:eastAsia="游ゴシック" w:hAnsi="游ゴシック" w:hint="eastAsia"/>
                <w:b/>
                <w:bCs/>
                <w:color w:val="000000"/>
              </w:rPr>
              <w:t>7</w:t>
            </w:r>
            <w:r w:rsidR="00CF6418" w:rsidRPr="009615BF">
              <w:rPr>
                <w:rFonts w:ascii="游ゴシック" w:eastAsia="游ゴシック" w:hAnsi="游ゴシック" w:hint="eastAsia"/>
                <w:b/>
                <w:bCs/>
                <w:color w:val="000000"/>
              </w:rPr>
              <w:t>☆</w:t>
            </w:r>
          </w:p>
        </w:tc>
        <w:tc>
          <w:tcPr>
            <w:tcW w:w="7938" w:type="dxa"/>
            <w:shd w:val="clear" w:color="auto" w:fill="auto"/>
          </w:tcPr>
          <w:p w14:paraId="428FF6E4" w14:textId="3A3F0453" w:rsidR="00CF6418" w:rsidRPr="009615BF" w:rsidRDefault="00682DEB" w:rsidP="00CF6418">
            <w:pPr>
              <w:jc w:val="left"/>
              <w:rPr>
                <w:rFonts w:ascii="游ゴシック" w:eastAsia="游ゴシック" w:hAnsi="游ゴシック"/>
                <w:color w:val="000000"/>
              </w:rPr>
            </w:pPr>
            <w:r>
              <w:rPr>
                <w:rFonts w:ascii="游ゴシック" w:eastAsia="游ゴシック" w:hAnsi="游ゴシック" w:hint="eastAsia"/>
                <w:color w:val="000000"/>
              </w:rPr>
              <w:t>・</w:t>
            </w:r>
            <w:r w:rsidR="00CF6418" w:rsidRPr="009615BF">
              <w:rPr>
                <w:rFonts w:ascii="游ゴシック" w:eastAsia="游ゴシック" w:hAnsi="游ゴシック" w:hint="eastAsia"/>
                <w:color w:val="000000"/>
              </w:rPr>
              <w:t>運営規程（料金表含む）</w:t>
            </w:r>
            <w:r w:rsidRPr="00B24A64">
              <w:rPr>
                <w:rFonts w:ascii="游ゴシック" w:eastAsia="游ゴシック" w:hAnsi="游ゴシック" w:hint="eastAsia"/>
                <w:sz w:val="16"/>
              </w:rPr>
              <w:t>･･作成例（本市ウェブサイトに掲載）を参照してください。介護事業所が利用者からうけとることが出来る料金は基準等定められています。基準や本市が公開している手引等を確認して料金を設定してください。</w:t>
            </w:r>
          </w:p>
        </w:tc>
        <w:tc>
          <w:tcPr>
            <w:tcW w:w="851" w:type="dxa"/>
            <w:shd w:val="clear" w:color="auto" w:fill="auto"/>
          </w:tcPr>
          <w:p w14:paraId="27FF69B6" w14:textId="77777777" w:rsidR="00CF6418" w:rsidRPr="009615BF" w:rsidRDefault="00CF6418" w:rsidP="00CF6418">
            <w:pPr>
              <w:jc w:val="center"/>
              <w:rPr>
                <w:rFonts w:ascii="游ゴシック" w:eastAsia="游ゴシック" w:hAnsi="游ゴシック"/>
                <w:color w:val="000000"/>
              </w:rPr>
            </w:pPr>
          </w:p>
        </w:tc>
      </w:tr>
      <w:tr w:rsidR="00CF6418" w:rsidRPr="009615BF" w14:paraId="57279728" w14:textId="77777777" w:rsidTr="00CE075A">
        <w:trPr>
          <w:trHeight w:val="418"/>
        </w:trPr>
        <w:tc>
          <w:tcPr>
            <w:tcW w:w="959" w:type="dxa"/>
            <w:shd w:val="clear" w:color="auto" w:fill="auto"/>
          </w:tcPr>
          <w:p w14:paraId="4C642977" w14:textId="1AA485D8" w:rsidR="00CF6418" w:rsidRPr="009615BF" w:rsidRDefault="009364B6" w:rsidP="007B71FC">
            <w:pPr>
              <w:jc w:val="center"/>
              <w:rPr>
                <w:rFonts w:ascii="游ゴシック" w:eastAsia="游ゴシック" w:hAnsi="游ゴシック"/>
                <w:b/>
                <w:bCs/>
                <w:color w:val="000000"/>
              </w:rPr>
            </w:pPr>
            <w:r>
              <w:rPr>
                <w:rFonts w:ascii="游ゴシック" w:eastAsia="游ゴシック" w:hAnsi="游ゴシック" w:hint="eastAsia"/>
                <w:b/>
                <w:bCs/>
                <w:color w:val="000000"/>
              </w:rPr>
              <w:t>8</w:t>
            </w:r>
          </w:p>
        </w:tc>
        <w:tc>
          <w:tcPr>
            <w:tcW w:w="7938" w:type="dxa"/>
            <w:shd w:val="clear" w:color="auto" w:fill="auto"/>
          </w:tcPr>
          <w:p w14:paraId="39978935" w14:textId="75473AD9" w:rsidR="00CF6418" w:rsidRPr="009615BF" w:rsidRDefault="00682DEB" w:rsidP="00CF6418">
            <w:pPr>
              <w:jc w:val="left"/>
              <w:rPr>
                <w:rFonts w:ascii="游ゴシック" w:eastAsia="游ゴシック" w:hAnsi="游ゴシック"/>
                <w:color w:val="000000"/>
              </w:rPr>
            </w:pPr>
            <w:r>
              <w:rPr>
                <w:rFonts w:ascii="游ゴシック" w:eastAsia="游ゴシック" w:hAnsi="游ゴシック" w:hint="eastAsia"/>
                <w:color w:val="000000"/>
              </w:rPr>
              <w:t>・</w:t>
            </w:r>
            <w:r w:rsidR="00CF6418" w:rsidRPr="009615BF">
              <w:rPr>
                <w:rFonts w:ascii="游ゴシック" w:eastAsia="游ゴシック" w:hAnsi="游ゴシック" w:hint="eastAsia"/>
                <w:color w:val="000000"/>
              </w:rPr>
              <w:t>利用者からの苦情を処理するために講ずる措置の概要（</w:t>
            </w:r>
            <w:r w:rsidR="009143A2">
              <w:rPr>
                <w:rFonts w:ascii="游ゴシック" w:eastAsia="游ゴシック" w:hAnsi="游ゴシック" w:hint="eastAsia"/>
                <w:color w:val="000000"/>
              </w:rPr>
              <w:t>標準</w:t>
            </w:r>
            <w:r w:rsidR="00CF6418" w:rsidRPr="009615BF">
              <w:rPr>
                <w:rFonts w:ascii="游ゴシック" w:eastAsia="游ゴシック" w:hAnsi="游ゴシック" w:hint="eastAsia"/>
                <w:color w:val="000000"/>
              </w:rPr>
              <w:t>様式５）</w:t>
            </w:r>
          </w:p>
        </w:tc>
        <w:tc>
          <w:tcPr>
            <w:tcW w:w="851" w:type="dxa"/>
            <w:shd w:val="clear" w:color="auto" w:fill="auto"/>
          </w:tcPr>
          <w:p w14:paraId="057791F8" w14:textId="77777777" w:rsidR="00CF6418" w:rsidRPr="009615BF" w:rsidRDefault="00CF6418" w:rsidP="00CF6418">
            <w:pPr>
              <w:jc w:val="center"/>
              <w:rPr>
                <w:rFonts w:ascii="游ゴシック" w:eastAsia="游ゴシック" w:hAnsi="游ゴシック"/>
                <w:color w:val="000000"/>
              </w:rPr>
            </w:pPr>
          </w:p>
        </w:tc>
      </w:tr>
      <w:tr w:rsidR="00CF6418" w:rsidRPr="009615BF" w14:paraId="552A83E2" w14:textId="77777777" w:rsidTr="00CE075A">
        <w:trPr>
          <w:trHeight w:val="410"/>
        </w:trPr>
        <w:tc>
          <w:tcPr>
            <w:tcW w:w="959" w:type="dxa"/>
            <w:shd w:val="clear" w:color="auto" w:fill="auto"/>
          </w:tcPr>
          <w:p w14:paraId="24DEBEFC" w14:textId="51EB7C85" w:rsidR="00CF6418" w:rsidRPr="009615BF" w:rsidRDefault="009364B6" w:rsidP="00CF6418">
            <w:pPr>
              <w:jc w:val="center"/>
              <w:rPr>
                <w:rFonts w:ascii="游ゴシック" w:eastAsia="游ゴシック" w:hAnsi="游ゴシック"/>
                <w:b/>
                <w:bCs/>
                <w:color w:val="000000"/>
              </w:rPr>
            </w:pPr>
            <w:r>
              <w:rPr>
                <w:rFonts w:ascii="游ゴシック" w:eastAsia="游ゴシック" w:hAnsi="游ゴシック" w:hint="eastAsia"/>
                <w:b/>
                <w:bCs/>
                <w:color w:val="000000"/>
              </w:rPr>
              <w:t>9</w:t>
            </w:r>
          </w:p>
        </w:tc>
        <w:tc>
          <w:tcPr>
            <w:tcW w:w="7938" w:type="dxa"/>
            <w:shd w:val="clear" w:color="auto" w:fill="auto"/>
          </w:tcPr>
          <w:p w14:paraId="7AFC1E60" w14:textId="77777777" w:rsidR="00CF6418" w:rsidRDefault="00682DEB" w:rsidP="00CF6418">
            <w:pPr>
              <w:jc w:val="left"/>
              <w:rPr>
                <w:rFonts w:ascii="游ゴシック" w:eastAsia="游ゴシック" w:hAnsi="游ゴシック"/>
                <w:color w:val="000000"/>
              </w:rPr>
            </w:pPr>
            <w:r>
              <w:rPr>
                <w:rFonts w:ascii="游ゴシック" w:eastAsia="游ゴシック" w:hAnsi="游ゴシック" w:hint="eastAsia"/>
                <w:color w:val="000000"/>
              </w:rPr>
              <w:t>・</w:t>
            </w:r>
            <w:r w:rsidR="00CF6418" w:rsidRPr="009615BF">
              <w:rPr>
                <w:rFonts w:ascii="游ゴシック" w:eastAsia="游ゴシック" w:hAnsi="游ゴシック" w:hint="eastAsia"/>
                <w:color w:val="000000"/>
              </w:rPr>
              <w:t>協力医療機関及び協力歯科医療機関との契約の内容</w:t>
            </w:r>
          </w:p>
          <w:p w14:paraId="1051A124" w14:textId="7969C1A9" w:rsidR="00B07A8F" w:rsidRPr="009615BF" w:rsidRDefault="00B07A8F" w:rsidP="00CF6418">
            <w:pPr>
              <w:jc w:val="left"/>
              <w:rPr>
                <w:rFonts w:ascii="游ゴシック" w:eastAsia="游ゴシック" w:hAnsi="游ゴシック"/>
                <w:color w:val="000000"/>
              </w:rPr>
            </w:pPr>
            <w:r>
              <w:rPr>
                <w:rFonts w:ascii="游ゴシック" w:eastAsia="游ゴシック" w:hAnsi="游ゴシック" w:hint="eastAsia"/>
                <w:color w:val="000000"/>
              </w:rPr>
              <w:t>＊</w:t>
            </w:r>
            <w:r w:rsidR="000161CC">
              <w:rPr>
                <w:rFonts w:ascii="游ゴシック" w:eastAsia="游ゴシック" w:hAnsi="游ゴシック" w:hint="eastAsia"/>
                <w:color w:val="000000"/>
              </w:rPr>
              <w:t>付表に記載した協力医療機関及び協力歯科医療機関について、協定書等の写しをご提出ください。</w:t>
            </w:r>
          </w:p>
        </w:tc>
        <w:tc>
          <w:tcPr>
            <w:tcW w:w="851" w:type="dxa"/>
            <w:shd w:val="clear" w:color="auto" w:fill="auto"/>
          </w:tcPr>
          <w:p w14:paraId="269FA285" w14:textId="77777777" w:rsidR="00CF6418" w:rsidRPr="009615BF" w:rsidRDefault="00CF6418" w:rsidP="00CF6418">
            <w:pPr>
              <w:jc w:val="center"/>
              <w:rPr>
                <w:rFonts w:ascii="游ゴシック" w:eastAsia="游ゴシック" w:hAnsi="游ゴシック"/>
                <w:color w:val="000000"/>
              </w:rPr>
            </w:pPr>
          </w:p>
        </w:tc>
      </w:tr>
      <w:tr w:rsidR="00CF6418" w:rsidRPr="009615BF" w14:paraId="728CE847" w14:textId="77777777" w:rsidTr="00CE075A">
        <w:trPr>
          <w:trHeight w:val="215"/>
        </w:trPr>
        <w:tc>
          <w:tcPr>
            <w:tcW w:w="959" w:type="dxa"/>
            <w:shd w:val="clear" w:color="auto" w:fill="auto"/>
          </w:tcPr>
          <w:p w14:paraId="5B125E73" w14:textId="0327C30E" w:rsidR="00CF6418" w:rsidRPr="009615BF" w:rsidRDefault="00CF6418" w:rsidP="00CF6418">
            <w:pPr>
              <w:jc w:val="center"/>
              <w:rPr>
                <w:rFonts w:ascii="游ゴシック" w:eastAsia="游ゴシック" w:hAnsi="游ゴシック"/>
                <w:b/>
                <w:bCs/>
                <w:color w:val="000000"/>
              </w:rPr>
            </w:pPr>
            <w:r w:rsidRPr="009615BF">
              <w:rPr>
                <w:rFonts w:ascii="游ゴシック" w:eastAsia="游ゴシック" w:hAnsi="游ゴシック" w:hint="eastAsia"/>
                <w:b/>
                <w:bCs/>
                <w:color w:val="000000"/>
              </w:rPr>
              <w:t>1</w:t>
            </w:r>
            <w:r w:rsidR="009364B6">
              <w:rPr>
                <w:rFonts w:ascii="游ゴシック" w:eastAsia="游ゴシック" w:hAnsi="游ゴシック" w:hint="eastAsia"/>
                <w:b/>
                <w:bCs/>
                <w:color w:val="000000"/>
              </w:rPr>
              <w:t>0</w:t>
            </w:r>
          </w:p>
        </w:tc>
        <w:tc>
          <w:tcPr>
            <w:tcW w:w="7938" w:type="dxa"/>
            <w:shd w:val="clear" w:color="auto" w:fill="auto"/>
          </w:tcPr>
          <w:p w14:paraId="6ABE4A73" w14:textId="1D29E92B" w:rsidR="00CF6418" w:rsidRPr="009615BF" w:rsidRDefault="00682DEB" w:rsidP="00CF6418">
            <w:pPr>
              <w:jc w:val="left"/>
              <w:rPr>
                <w:rFonts w:ascii="游ゴシック" w:eastAsia="游ゴシック" w:hAnsi="游ゴシック"/>
                <w:color w:val="000000"/>
              </w:rPr>
            </w:pPr>
            <w:r>
              <w:rPr>
                <w:rFonts w:ascii="游ゴシック" w:eastAsia="游ゴシック" w:hAnsi="游ゴシック" w:hint="eastAsia"/>
                <w:color w:val="000000"/>
              </w:rPr>
              <w:t>・</w:t>
            </w:r>
            <w:r w:rsidR="00CF6418" w:rsidRPr="009615BF">
              <w:rPr>
                <w:rFonts w:ascii="游ゴシック" w:eastAsia="游ゴシック" w:hAnsi="游ゴシック" w:hint="eastAsia"/>
                <w:color w:val="000000"/>
              </w:rPr>
              <w:t>介護老人福祉施設、介護老人保健施設、介護医療院、病院との連携体制及び支援体制の概要</w:t>
            </w:r>
            <w:r w:rsidR="00B07A8F">
              <w:rPr>
                <w:rFonts w:ascii="游ゴシック" w:eastAsia="游ゴシック" w:hAnsi="游ゴシック" w:hint="eastAsia"/>
                <w:color w:val="000000"/>
              </w:rPr>
              <w:t>（参考様式）</w:t>
            </w:r>
          </w:p>
        </w:tc>
        <w:tc>
          <w:tcPr>
            <w:tcW w:w="851" w:type="dxa"/>
            <w:shd w:val="clear" w:color="auto" w:fill="auto"/>
          </w:tcPr>
          <w:p w14:paraId="213B1477" w14:textId="77777777" w:rsidR="00CF6418" w:rsidRPr="009615BF" w:rsidRDefault="00CF6418" w:rsidP="00CF6418">
            <w:pPr>
              <w:jc w:val="center"/>
              <w:rPr>
                <w:rFonts w:ascii="游ゴシック" w:eastAsia="游ゴシック" w:hAnsi="游ゴシック"/>
                <w:color w:val="000000"/>
              </w:rPr>
            </w:pPr>
          </w:p>
        </w:tc>
      </w:tr>
      <w:tr w:rsidR="00CF6418" w:rsidRPr="009615BF" w14:paraId="01A9498B" w14:textId="77777777" w:rsidTr="00CE075A">
        <w:trPr>
          <w:trHeight w:val="469"/>
        </w:trPr>
        <w:tc>
          <w:tcPr>
            <w:tcW w:w="959" w:type="dxa"/>
            <w:shd w:val="clear" w:color="auto" w:fill="auto"/>
          </w:tcPr>
          <w:p w14:paraId="22B7DDD6" w14:textId="497EBC7D" w:rsidR="00CF6418" w:rsidRPr="009615BF" w:rsidRDefault="00C50D6E" w:rsidP="00CF6418">
            <w:pPr>
              <w:jc w:val="center"/>
              <w:rPr>
                <w:rFonts w:ascii="游ゴシック" w:eastAsia="游ゴシック" w:hAnsi="游ゴシック"/>
                <w:b/>
                <w:bCs/>
                <w:color w:val="000000"/>
              </w:rPr>
            </w:pPr>
            <w:r w:rsidRPr="009615BF">
              <w:rPr>
                <w:rFonts w:ascii="游ゴシック" w:eastAsia="游ゴシック" w:hAnsi="游ゴシック" w:hint="eastAsia"/>
                <w:b/>
                <w:bCs/>
                <w:color w:val="000000"/>
              </w:rPr>
              <w:t>1</w:t>
            </w:r>
            <w:r w:rsidR="009364B6">
              <w:rPr>
                <w:rFonts w:ascii="游ゴシック" w:eastAsia="游ゴシック" w:hAnsi="游ゴシック" w:hint="eastAsia"/>
                <w:b/>
                <w:bCs/>
                <w:color w:val="000000"/>
              </w:rPr>
              <w:t>1</w:t>
            </w:r>
            <w:r w:rsidR="00CF6418" w:rsidRPr="009615BF">
              <w:rPr>
                <w:rFonts w:ascii="游ゴシック" w:eastAsia="游ゴシック" w:hAnsi="游ゴシック" w:hint="eastAsia"/>
                <w:b/>
                <w:bCs/>
                <w:color w:val="000000"/>
              </w:rPr>
              <w:t>☆</w:t>
            </w:r>
          </w:p>
        </w:tc>
        <w:tc>
          <w:tcPr>
            <w:tcW w:w="7938" w:type="dxa"/>
            <w:shd w:val="clear" w:color="auto" w:fill="auto"/>
          </w:tcPr>
          <w:p w14:paraId="02C61FE8" w14:textId="32999243" w:rsidR="00CF6418" w:rsidRDefault="00682DEB" w:rsidP="00CF6418">
            <w:pPr>
              <w:ind w:left="2310" w:hangingChars="1100" w:hanging="2310"/>
              <w:jc w:val="left"/>
              <w:rPr>
                <w:rFonts w:ascii="游ゴシック" w:eastAsia="游ゴシック" w:hAnsi="游ゴシック"/>
              </w:rPr>
            </w:pPr>
            <w:r>
              <w:rPr>
                <w:rFonts w:ascii="游ゴシック" w:eastAsia="游ゴシック" w:hAnsi="游ゴシック" w:hint="eastAsia"/>
                <w:color w:val="000000"/>
              </w:rPr>
              <w:t>・</w:t>
            </w:r>
            <w:r w:rsidR="00CF6418" w:rsidRPr="009615BF">
              <w:rPr>
                <w:rFonts w:ascii="游ゴシック" w:eastAsia="游ゴシック" w:hAnsi="游ゴシック" w:hint="eastAsia"/>
                <w:color w:val="000000"/>
              </w:rPr>
              <w:t>誓約書</w:t>
            </w:r>
            <w:r w:rsidR="00C50D6E" w:rsidRPr="00682DEB">
              <w:rPr>
                <w:rFonts w:ascii="游ゴシック" w:eastAsia="游ゴシック" w:hAnsi="游ゴシック" w:hint="eastAsia"/>
              </w:rPr>
              <w:t>（</w:t>
            </w:r>
            <w:r w:rsidR="009143A2">
              <w:rPr>
                <w:rFonts w:ascii="游ゴシック" w:eastAsia="游ゴシック" w:hAnsi="游ゴシック" w:hint="eastAsia"/>
              </w:rPr>
              <w:t>標準</w:t>
            </w:r>
            <w:r w:rsidR="00C50D6E" w:rsidRPr="00682DEB">
              <w:rPr>
                <w:rFonts w:ascii="游ゴシック" w:eastAsia="游ゴシック" w:hAnsi="游ゴシック" w:hint="eastAsia"/>
              </w:rPr>
              <w:t>様式６及び別紙</w:t>
            </w:r>
            <w:r w:rsidR="00C50D6E" w:rsidRPr="00682DEB">
              <w:rPr>
                <w:rFonts w:ascii="游ゴシック" w:eastAsia="游ゴシック" w:hAnsi="游ゴシック"/>
              </w:rPr>
              <w:t>）</w:t>
            </w:r>
          </w:p>
          <w:p w14:paraId="4F1DCE9E" w14:textId="396B2B1D" w:rsidR="00BC5E10" w:rsidRDefault="00BC5E10" w:rsidP="00BC5E10">
            <w:pPr>
              <w:ind w:left="3780" w:hangingChars="1800" w:hanging="3780"/>
              <w:jc w:val="left"/>
              <w:rPr>
                <w:rFonts w:ascii="游ゴシック" w:eastAsia="游ゴシック" w:hAnsi="游ゴシック"/>
                <w:strike/>
              </w:rPr>
            </w:pPr>
            <w:r>
              <w:rPr>
                <w:rFonts w:ascii="游ゴシック" w:eastAsia="游ゴシック" w:hAnsi="游ゴシック" w:hint="eastAsia"/>
              </w:rPr>
              <w:t xml:space="preserve">　□予防なし：別紙</w:t>
            </w:r>
            <w:r w:rsidR="008C26C7">
              <w:rPr>
                <w:rFonts w:ascii="游ゴシック" w:eastAsia="游ゴシック" w:hAnsi="游ゴシック" w:hint="eastAsia"/>
              </w:rPr>
              <w:t>①</w:t>
            </w:r>
          </w:p>
          <w:p w14:paraId="458C5A9D" w14:textId="2577457F" w:rsidR="00BC5E10" w:rsidRDefault="00BC5E10" w:rsidP="00BC5E10">
            <w:pPr>
              <w:ind w:left="3780" w:hangingChars="1800" w:hanging="3780"/>
              <w:jc w:val="left"/>
              <w:rPr>
                <w:rFonts w:ascii="游ゴシック" w:eastAsia="游ゴシック" w:hAnsi="游ゴシック"/>
              </w:rPr>
            </w:pPr>
            <w:r>
              <w:rPr>
                <w:rFonts w:ascii="游ゴシック" w:eastAsia="游ゴシック" w:hAnsi="游ゴシック" w:hint="eastAsia"/>
              </w:rPr>
              <w:t xml:space="preserve">　□予防あり：別紙</w:t>
            </w:r>
            <w:r w:rsidR="008C26C7">
              <w:rPr>
                <w:rFonts w:ascii="游ゴシック" w:eastAsia="游ゴシック" w:hAnsi="游ゴシック" w:hint="eastAsia"/>
              </w:rPr>
              <w:t>①</w:t>
            </w:r>
            <w:r>
              <w:rPr>
                <w:rFonts w:ascii="游ゴシック" w:eastAsia="游ゴシック" w:hAnsi="游ゴシック" w:hint="eastAsia"/>
              </w:rPr>
              <w:t>及び別紙</w:t>
            </w:r>
            <w:r w:rsidR="008C26C7">
              <w:rPr>
                <w:rFonts w:ascii="游ゴシック" w:eastAsia="游ゴシック" w:hAnsi="游ゴシック" w:hint="eastAsia"/>
              </w:rPr>
              <w:t>③</w:t>
            </w:r>
          </w:p>
          <w:p w14:paraId="4CA10EC2" w14:textId="752E6D97" w:rsidR="00BC5E10" w:rsidRPr="00BC5E10" w:rsidRDefault="00BC5E10" w:rsidP="00BC5E10">
            <w:pPr>
              <w:ind w:left="3780" w:hangingChars="1800" w:hanging="3780"/>
              <w:jc w:val="left"/>
              <w:rPr>
                <w:rFonts w:ascii="游ゴシック" w:eastAsia="游ゴシック" w:hAnsi="游ゴシック"/>
              </w:rPr>
            </w:pPr>
            <w:r>
              <w:rPr>
                <w:rFonts w:ascii="游ゴシック" w:eastAsia="游ゴシック" w:hAnsi="游ゴシック" w:hint="eastAsia"/>
              </w:rPr>
              <w:t xml:space="preserve">　□予防のみ：別紙</w:t>
            </w:r>
            <w:r w:rsidR="008C26C7">
              <w:rPr>
                <w:rFonts w:ascii="游ゴシック" w:eastAsia="游ゴシック" w:hAnsi="游ゴシック" w:hint="eastAsia"/>
              </w:rPr>
              <w:t>③</w:t>
            </w:r>
          </w:p>
          <w:p w14:paraId="05C2AD80" w14:textId="0FD6481E" w:rsidR="00CF6418" w:rsidRPr="009615BF" w:rsidRDefault="00CF6418" w:rsidP="00682DEB">
            <w:pPr>
              <w:jc w:val="left"/>
              <w:rPr>
                <w:rFonts w:ascii="游ゴシック" w:eastAsia="游ゴシック" w:hAnsi="游ゴシック"/>
                <w:color w:val="000000"/>
              </w:rPr>
            </w:pPr>
            <w:r w:rsidRPr="009615BF">
              <w:rPr>
                <w:rFonts w:ascii="游ゴシック" w:eastAsia="游ゴシック" w:hAnsi="游ゴシック" w:hint="eastAsia"/>
                <w:color w:val="000000"/>
                <w:sz w:val="18"/>
              </w:rPr>
              <w:t>＊日付は誓約した日を記入</w:t>
            </w:r>
            <w:r w:rsidRPr="009615BF">
              <w:rPr>
                <w:rFonts w:ascii="游ゴシック" w:eastAsia="游ゴシック" w:hAnsi="游ゴシック" w:hint="eastAsia"/>
              </w:rPr>
              <w:t xml:space="preserve">　</w:t>
            </w:r>
          </w:p>
        </w:tc>
        <w:tc>
          <w:tcPr>
            <w:tcW w:w="851" w:type="dxa"/>
            <w:shd w:val="clear" w:color="auto" w:fill="auto"/>
          </w:tcPr>
          <w:p w14:paraId="1886AD0B" w14:textId="77777777" w:rsidR="00CF6418" w:rsidRPr="009615BF" w:rsidRDefault="00CF6418" w:rsidP="00CF6418">
            <w:pPr>
              <w:jc w:val="center"/>
              <w:rPr>
                <w:rFonts w:ascii="游ゴシック" w:eastAsia="游ゴシック" w:hAnsi="游ゴシック"/>
                <w:color w:val="000000"/>
              </w:rPr>
            </w:pPr>
          </w:p>
        </w:tc>
      </w:tr>
      <w:tr w:rsidR="00CF6418" w:rsidRPr="009615BF" w14:paraId="761C3BC9" w14:textId="77777777" w:rsidTr="0066690D">
        <w:trPr>
          <w:trHeight w:val="397"/>
        </w:trPr>
        <w:tc>
          <w:tcPr>
            <w:tcW w:w="9748" w:type="dxa"/>
            <w:gridSpan w:val="3"/>
            <w:tcBorders>
              <w:left w:val="nil"/>
              <w:right w:val="nil"/>
            </w:tcBorders>
            <w:shd w:val="clear" w:color="auto" w:fill="auto"/>
          </w:tcPr>
          <w:p w14:paraId="6802070A" w14:textId="77777777" w:rsidR="00CF6418" w:rsidRPr="009615BF" w:rsidRDefault="00CF6418" w:rsidP="00CF6418">
            <w:pPr>
              <w:snapToGrid w:val="0"/>
              <w:spacing w:line="100" w:lineRule="exact"/>
              <w:jc w:val="left"/>
              <w:rPr>
                <w:rFonts w:ascii="游ゴシック" w:eastAsia="游ゴシック" w:hAnsi="游ゴシック"/>
                <w:color w:val="000000"/>
              </w:rPr>
            </w:pPr>
          </w:p>
          <w:p w14:paraId="68590B2D" w14:textId="77777777" w:rsidR="008B7BC6" w:rsidRDefault="008B7BC6" w:rsidP="00CF6418">
            <w:pPr>
              <w:jc w:val="left"/>
              <w:rPr>
                <w:rFonts w:ascii="游ゴシック" w:eastAsia="游ゴシック" w:hAnsi="游ゴシック"/>
                <w:color w:val="000000"/>
              </w:rPr>
            </w:pPr>
          </w:p>
          <w:p w14:paraId="30D4FDE0" w14:textId="527D7A8B" w:rsidR="00CF6418" w:rsidRPr="009615BF" w:rsidRDefault="00CF6418" w:rsidP="00CF6418">
            <w:pPr>
              <w:jc w:val="left"/>
              <w:rPr>
                <w:rFonts w:ascii="游ゴシック" w:eastAsia="游ゴシック" w:hAnsi="游ゴシック"/>
                <w:color w:val="000000"/>
              </w:rPr>
            </w:pPr>
            <w:r w:rsidRPr="009615BF">
              <w:rPr>
                <w:rFonts w:ascii="游ゴシック" w:eastAsia="游ゴシック" w:hAnsi="游ゴシック" w:hint="eastAsia"/>
                <w:color w:val="000000"/>
              </w:rPr>
              <w:t xml:space="preserve">◇加算届　</w:t>
            </w:r>
            <w:r w:rsidRPr="009615BF">
              <w:rPr>
                <w:rFonts w:ascii="游ゴシック" w:eastAsia="游ゴシック" w:hAnsi="游ゴシック" w:hint="eastAsia"/>
                <w:color w:val="000000"/>
                <w:sz w:val="18"/>
              </w:rPr>
              <w:t>＊</w:t>
            </w:r>
            <w:r w:rsidR="008B7BC6">
              <w:rPr>
                <w:rFonts w:ascii="游ゴシック" w:eastAsia="游ゴシック" w:hAnsi="游ゴシック" w:hint="eastAsia"/>
                <w:color w:val="000000"/>
                <w:sz w:val="18"/>
              </w:rPr>
              <w:t>１及び２は必ず提出してください。</w:t>
            </w:r>
          </w:p>
        </w:tc>
      </w:tr>
      <w:tr w:rsidR="00CE1143" w:rsidRPr="009615BF" w14:paraId="4CE4EE75" w14:textId="77777777" w:rsidTr="00CE075A">
        <w:trPr>
          <w:trHeight w:val="354"/>
        </w:trPr>
        <w:tc>
          <w:tcPr>
            <w:tcW w:w="959" w:type="dxa"/>
            <w:shd w:val="clear" w:color="auto" w:fill="auto"/>
          </w:tcPr>
          <w:p w14:paraId="342E7DD0" w14:textId="48B88E9E" w:rsidR="00CE1143" w:rsidRPr="009615BF" w:rsidRDefault="00CE1143" w:rsidP="00CE1143">
            <w:pPr>
              <w:jc w:val="center"/>
              <w:rPr>
                <w:rFonts w:ascii="游ゴシック" w:eastAsia="游ゴシック" w:hAnsi="游ゴシック"/>
                <w:b/>
                <w:bCs/>
              </w:rPr>
            </w:pPr>
            <w:r w:rsidRPr="009615BF">
              <w:rPr>
                <w:rFonts w:ascii="游ゴシック" w:eastAsia="游ゴシック" w:hAnsi="游ゴシック" w:hint="eastAsia"/>
                <w:b/>
                <w:bCs/>
              </w:rPr>
              <w:t>１☆</w:t>
            </w:r>
          </w:p>
        </w:tc>
        <w:tc>
          <w:tcPr>
            <w:tcW w:w="7938" w:type="dxa"/>
            <w:shd w:val="clear" w:color="auto" w:fill="auto"/>
          </w:tcPr>
          <w:p w14:paraId="769D6EB3" w14:textId="46166B62" w:rsidR="00CE1143" w:rsidRPr="009615BF" w:rsidRDefault="00CE1143" w:rsidP="00CE1143">
            <w:pPr>
              <w:jc w:val="left"/>
              <w:rPr>
                <w:rFonts w:ascii="游ゴシック" w:eastAsia="游ゴシック" w:hAnsi="游ゴシック"/>
                <w:color w:val="000000"/>
              </w:rPr>
            </w:pPr>
            <w:r>
              <w:rPr>
                <w:rFonts w:ascii="游ゴシック" w:eastAsia="游ゴシック" w:hAnsi="游ゴシック" w:hint="eastAsia"/>
                <w:color w:val="000000"/>
              </w:rPr>
              <w:t>・</w:t>
            </w:r>
            <w:r w:rsidRPr="00177493">
              <w:rPr>
                <w:rFonts w:ascii="游ゴシック" w:eastAsia="游ゴシック" w:hAnsi="游ゴシック" w:hint="eastAsia"/>
                <w:color w:val="000000"/>
              </w:rPr>
              <w:t>介護給付費算定に係る体制等に関する届出書</w:t>
            </w:r>
            <w:r>
              <w:rPr>
                <w:rFonts w:ascii="游ゴシック" w:eastAsia="游ゴシック" w:hAnsi="游ゴシック" w:hint="eastAsia"/>
                <w:color w:val="000000"/>
              </w:rPr>
              <w:t>（別紙３－２）</w:t>
            </w:r>
          </w:p>
        </w:tc>
        <w:tc>
          <w:tcPr>
            <w:tcW w:w="851" w:type="dxa"/>
            <w:shd w:val="clear" w:color="auto" w:fill="auto"/>
          </w:tcPr>
          <w:p w14:paraId="10ACB693" w14:textId="77777777" w:rsidR="00CE1143" w:rsidRPr="009615BF" w:rsidRDefault="00CE1143" w:rsidP="00CE1143">
            <w:pPr>
              <w:jc w:val="center"/>
              <w:rPr>
                <w:rFonts w:ascii="游ゴシック" w:eastAsia="游ゴシック" w:hAnsi="游ゴシック"/>
                <w:color w:val="000000"/>
              </w:rPr>
            </w:pPr>
          </w:p>
        </w:tc>
      </w:tr>
      <w:tr w:rsidR="00CE1143" w:rsidRPr="009615BF" w14:paraId="13FE2FAA" w14:textId="77777777" w:rsidTr="00CE075A">
        <w:trPr>
          <w:trHeight w:val="340"/>
        </w:trPr>
        <w:tc>
          <w:tcPr>
            <w:tcW w:w="959" w:type="dxa"/>
            <w:shd w:val="clear" w:color="auto" w:fill="auto"/>
          </w:tcPr>
          <w:p w14:paraId="059CDC2B" w14:textId="63A6FD0C" w:rsidR="00CE1143" w:rsidRPr="009615BF" w:rsidRDefault="00CE1143" w:rsidP="00CE1143">
            <w:pPr>
              <w:jc w:val="center"/>
              <w:rPr>
                <w:rFonts w:ascii="游ゴシック" w:eastAsia="游ゴシック" w:hAnsi="游ゴシック"/>
                <w:b/>
                <w:bCs/>
              </w:rPr>
            </w:pPr>
            <w:r w:rsidRPr="009615BF">
              <w:rPr>
                <w:rFonts w:ascii="游ゴシック" w:eastAsia="游ゴシック" w:hAnsi="游ゴシック" w:hint="eastAsia"/>
                <w:b/>
                <w:bCs/>
              </w:rPr>
              <w:t>２☆</w:t>
            </w:r>
          </w:p>
        </w:tc>
        <w:tc>
          <w:tcPr>
            <w:tcW w:w="7938" w:type="dxa"/>
            <w:shd w:val="clear" w:color="auto" w:fill="auto"/>
          </w:tcPr>
          <w:p w14:paraId="6DB7130B" w14:textId="747AC3CE" w:rsidR="00CE1143" w:rsidRPr="009615BF" w:rsidRDefault="00CE1143" w:rsidP="00CE1143">
            <w:pPr>
              <w:jc w:val="left"/>
              <w:rPr>
                <w:rFonts w:ascii="游ゴシック" w:eastAsia="游ゴシック" w:hAnsi="游ゴシック"/>
                <w:color w:val="000000"/>
              </w:rPr>
            </w:pPr>
            <w:r>
              <w:rPr>
                <w:rFonts w:ascii="游ゴシック" w:eastAsia="游ゴシック" w:hAnsi="游ゴシック" w:hint="eastAsia"/>
                <w:color w:val="000000"/>
              </w:rPr>
              <w:t>・</w:t>
            </w:r>
            <w:r w:rsidRPr="00177493">
              <w:rPr>
                <w:rFonts w:ascii="游ゴシック" w:eastAsia="游ゴシック" w:hAnsi="游ゴシック" w:hint="eastAsia"/>
                <w:color w:val="000000"/>
              </w:rPr>
              <w:t>介護給付費算定に係る体制等状況一覧表</w:t>
            </w:r>
            <w:r>
              <w:rPr>
                <w:rFonts w:ascii="游ゴシック" w:eastAsia="游ゴシック" w:hAnsi="游ゴシック" w:hint="eastAsia"/>
                <w:color w:val="000000"/>
              </w:rPr>
              <w:t>（別紙１－３－２）</w:t>
            </w:r>
          </w:p>
        </w:tc>
        <w:tc>
          <w:tcPr>
            <w:tcW w:w="851" w:type="dxa"/>
            <w:shd w:val="clear" w:color="auto" w:fill="auto"/>
          </w:tcPr>
          <w:p w14:paraId="23627A65" w14:textId="77777777" w:rsidR="00CE1143" w:rsidRPr="009615BF" w:rsidRDefault="00CE1143" w:rsidP="00CE1143">
            <w:pPr>
              <w:jc w:val="center"/>
              <w:rPr>
                <w:rFonts w:ascii="游ゴシック" w:eastAsia="游ゴシック" w:hAnsi="游ゴシック"/>
                <w:color w:val="000000"/>
              </w:rPr>
            </w:pPr>
          </w:p>
        </w:tc>
      </w:tr>
      <w:tr w:rsidR="00CE1143" w:rsidRPr="009615BF" w14:paraId="7F8FE707" w14:textId="77777777" w:rsidTr="00CE075A">
        <w:trPr>
          <w:trHeight w:val="754"/>
        </w:trPr>
        <w:tc>
          <w:tcPr>
            <w:tcW w:w="959" w:type="dxa"/>
            <w:shd w:val="clear" w:color="auto" w:fill="auto"/>
          </w:tcPr>
          <w:p w14:paraId="19773E5D" w14:textId="77777777" w:rsidR="00CE1143" w:rsidRPr="009615BF" w:rsidRDefault="00CE1143" w:rsidP="00CE1143">
            <w:pPr>
              <w:jc w:val="center"/>
              <w:rPr>
                <w:rFonts w:ascii="游ゴシック" w:eastAsia="游ゴシック" w:hAnsi="游ゴシック"/>
                <w:b/>
                <w:bCs/>
              </w:rPr>
            </w:pPr>
            <w:r w:rsidRPr="009615BF">
              <w:rPr>
                <w:rFonts w:ascii="游ゴシック" w:eastAsia="游ゴシック" w:hAnsi="游ゴシック" w:hint="eastAsia"/>
                <w:b/>
                <w:bCs/>
              </w:rPr>
              <w:t>３☆</w:t>
            </w:r>
          </w:p>
        </w:tc>
        <w:tc>
          <w:tcPr>
            <w:tcW w:w="7938" w:type="dxa"/>
            <w:shd w:val="clear" w:color="auto" w:fill="auto"/>
          </w:tcPr>
          <w:p w14:paraId="0FE87597" w14:textId="77777777" w:rsidR="00CE1143" w:rsidRPr="00177493" w:rsidRDefault="00CE1143" w:rsidP="00CE1143">
            <w:pPr>
              <w:jc w:val="left"/>
              <w:rPr>
                <w:rFonts w:ascii="游ゴシック" w:eastAsia="游ゴシック" w:hAnsi="游ゴシック"/>
                <w:color w:val="000000"/>
              </w:rPr>
            </w:pPr>
            <w:r>
              <w:rPr>
                <w:rFonts w:ascii="游ゴシック" w:eastAsia="游ゴシック" w:hAnsi="游ゴシック" w:hint="eastAsia"/>
                <w:color w:val="000000"/>
              </w:rPr>
              <w:t>・</w:t>
            </w:r>
            <w:r w:rsidRPr="00177493">
              <w:rPr>
                <w:rFonts w:ascii="游ゴシック" w:eastAsia="游ゴシック" w:hAnsi="游ゴシック" w:hint="eastAsia"/>
                <w:color w:val="000000"/>
              </w:rPr>
              <w:t>その他必要書類</w:t>
            </w:r>
            <w:r>
              <w:rPr>
                <w:rFonts w:ascii="游ゴシック" w:eastAsia="游ゴシック" w:hAnsi="游ゴシック" w:hint="eastAsia"/>
                <w:color w:val="000000"/>
              </w:rPr>
              <w:t xml:space="preserve">　※必要な書類がない場合は提出不要</w:t>
            </w:r>
          </w:p>
          <w:p w14:paraId="63F3E1D8" w14:textId="77777777" w:rsidR="00CE1143" w:rsidRPr="00177493" w:rsidRDefault="00CE1143" w:rsidP="00CE1143">
            <w:pPr>
              <w:spacing w:line="240" w:lineRule="exact"/>
              <w:ind w:firstLineChars="100" w:firstLine="180"/>
              <w:jc w:val="left"/>
              <w:rPr>
                <w:rFonts w:ascii="游ゴシック" w:eastAsia="游ゴシック" w:hAnsi="游ゴシック"/>
                <w:sz w:val="18"/>
              </w:rPr>
            </w:pPr>
            <w:r w:rsidRPr="00177493">
              <w:rPr>
                <w:rFonts w:ascii="游ゴシック" w:eastAsia="游ゴシック" w:hAnsi="游ゴシック" w:hint="eastAsia"/>
                <w:sz w:val="18"/>
              </w:rPr>
              <w:t>【処遇改善加算を算定する場合】</w:t>
            </w:r>
          </w:p>
          <w:p w14:paraId="56B9F40A" w14:textId="1E2BF9F5" w:rsidR="00CE1143" w:rsidRPr="009615BF" w:rsidRDefault="00CE1143" w:rsidP="00CE1143">
            <w:pPr>
              <w:spacing w:line="300" w:lineRule="exact"/>
              <w:jc w:val="left"/>
              <w:rPr>
                <w:rFonts w:ascii="游ゴシック" w:eastAsia="游ゴシック" w:hAnsi="游ゴシック"/>
                <w:sz w:val="18"/>
              </w:rPr>
            </w:pPr>
            <w:r w:rsidRPr="00177493">
              <w:rPr>
                <w:rFonts w:ascii="游ゴシック" w:eastAsia="游ゴシック" w:hAnsi="游ゴシック" w:hint="eastAsia"/>
                <w:sz w:val="18"/>
              </w:rPr>
              <w:t>電子申請フォームより申請してください。紙媒体での提出は不要です。</w:t>
            </w:r>
          </w:p>
        </w:tc>
        <w:tc>
          <w:tcPr>
            <w:tcW w:w="851" w:type="dxa"/>
            <w:shd w:val="clear" w:color="auto" w:fill="auto"/>
          </w:tcPr>
          <w:p w14:paraId="36D409FC" w14:textId="77777777" w:rsidR="00CE1143" w:rsidRPr="009615BF" w:rsidRDefault="00CE1143" w:rsidP="00CE1143">
            <w:pPr>
              <w:jc w:val="center"/>
              <w:rPr>
                <w:rFonts w:ascii="游ゴシック" w:eastAsia="游ゴシック" w:hAnsi="游ゴシック"/>
                <w:color w:val="000000"/>
              </w:rPr>
            </w:pPr>
          </w:p>
        </w:tc>
      </w:tr>
      <w:tr w:rsidR="00CF6418" w:rsidRPr="009615BF" w14:paraId="09B61F67" w14:textId="77777777" w:rsidTr="0066690D">
        <w:trPr>
          <w:trHeight w:val="293"/>
        </w:trPr>
        <w:tc>
          <w:tcPr>
            <w:tcW w:w="9748" w:type="dxa"/>
            <w:gridSpan w:val="3"/>
            <w:tcBorders>
              <w:left w:val="nil"/>
              <w:right w:val="nil"/>
            </w:tcBorders>
            <w:shd w:val="clear" w:color="auto" w:fill="auto"/>
          </w:tcPr>
          <w:p w14:paraId="43DB08D3" w14:textId="051BCA75" w:rsidR="00CF6418" w:rsidRDefault="00CF6418" w:rsidP="00CF6418">
            <w:pPr>
              <w:jc w:val="left"/>
              <w:rPr>
                <w:rFonts w:ascii="游ゴシック" w:eastAsia="游ゴシック" w:hAnsi="游ゴシック"/>
                <w:color w:val="000000"/>
              </w:rPr>
            </w:pPr>
          </w:p>
          <w:p w14:paraId="16329D4F" w14:textId="77777777" w:rsidR="00682DEB" w:rsidRPr="009615BF" w:rsidRDefault="00682DEB" w:rsidP="00CF6418">
            <w:pPr>
              <w:jc w:val="left"/>
              <w:rPr>
                <w:rFonts w:ascii="游ゴシック" w:eastAsia="游ゴシック" w:hAnsi="游ゴシック"/>
                <w:color w:val="000000"/>
              </w:rPr>
            </w:pPr>
          </w:p>
          <w:p w14:paraId="44EE6C1B" w14:textId="7179C767" w:rsidR="00CF6418" w:rsidRPr="009615BF" w:rsidRDefault="00CF6418" w:rsidP="00CF6418">
            <w:pPr>
              <w:jc w:val="left"/>
              <w:rPr>
                <w:rFonts w:ascii="游ゴシック" w:eastAsia="游ゴシック" w:hAnsi="游ゴシック"/>
                <w:color w:val="000000"/>
              </w:rPr>
            </w:pPr>
            <w:r w:rsidRPr="009615BF">
              <w:rPr>
                <w:rFonts w:ascii="游ゴシック" w:eastAsia="游ゴシック" w:hAnsi="游ゴシック" w:hint="eastAsia"/>
                <w:color w:val="000000"/>
              </w:rPr>
              <w:t>◇</w:t>
            </w:r>
            <w:r w:rsidRPr="009615BF">
              <w:rPr>
                <w:rFonts w:ascii="游ゴシック" w:eastAsia="游ゴシック" w:hAnsi="游ゴシック" w:hint="eastAsia"/>
              </w:rPr>
              <w:t>指定審議会用資料</w:t>
            </w:r>
            <w:r w:rsidR="00C50D6E" w:rsidRPr="009615BF">
              <w:rPr>
                <w:rFonts w:ascii="游ゴシック" w:eastAsia="游ゴシック" w:hAnsi="游ゴシック" w:hint="eastAsia"/>
              </w:rPr>
              <w:t>等</w:t>
            </w:r>
          </w:p>
        </w:tc>
      </w:tr>
      <w:tr w:rsidR="00CF6418" w:rsidRPr="009615BF" w14:paraId="24872C91" w14:textId="77777777" w:rsidTr="00CE075A">
        <w:trPr>
          <w:trHeight w:val="299"/>
        </w:trPr>
        <w:tc>
          <w:tcPr>
            <w:tcW w:w="959" w:type="dxa"/>
            <w:shd w:val="clear" w:color="auto" w:fill="auto"/>
          </w:tcPr>
          <w:p w14:paraId="2ADF72DC" w14:textId="5D0575FC" w:rsidR="00CF6418" w:rsidRPr="009615BF" w:rsidRDefault="00CF6418" w:rsidP="00CF6418">
            <w:pPr>
              <w:jc w:val="center"/>
              <w:rPr>
                <w:rFonts w:ascii="游ゴシック" w:eastAsia="游ゴシック" w:hAnsi="游ゴシック"/>
                <w:b/>
                <w:bCs/>
              </w:rPr>
            </w:pPr>
            <w:r w:rsidRPr="009615BF">
              <w:rPr>
                <w:rFonts w:ascii="游ゴシック" w:eastAsia="游ゴシック" w:hAnsi="游ゴシック" w:hint="eastAsia"/>
                <w:b/>
                <w:bCs/>
              </w:rPr>
              <w:t>１</w:t>
            </w:r>
          </w:p>
        </w:tc>
        <w:tc>
          <w:tcPr>
            <w:tcW w:w="7938" w:type="dxa"/>
            <w:shd w:val="clear" w:color="auto" w:fill="auto"/>
          </w:tcPr>
          <w:p w14:paraId="59461D7D" w14:textId="4CA8DCB4" w:rsidR="00CF6418" w:rsidRPr="009615BF" w:rsidRDefault="00682DEB" w:rsidP="00CF6418">
            <w:pPr>
              <w:jc w:val="left"/>
              <w:rPr>
                <w:rFonts w:ascii="游ゴシック" w:eastAsia="游ゴシック" w:hAnsi="游ゴシック"/>
              </w:rPr>
            </w:pPr>
            <w:r>
              <w:rPr>
                <w:rFonts w:ascii="游ゴシック" w:eastAsia="游ゴシック" w:hAnsi="游ゴシック" w:hint="eastAsia"/>
              </w:rPr>
              <w:t>・</w:t>
            </w:r>
            <w:r w:rsidR="00CF6418" w:rsidRPr="009615BF">
              <w:rPr>
                <w:rFonts w:ascii="游ゴシック" w:eastAsia="游ゴシック" w:hAnsi="游ゴシック" w:hint="eastAsia"/>
              </w:rPr>
              <w:t>ヒアリングシート</w:t>
            </w:r>
          </w:p>
          <w:p w14:paraId="71E62DC2" w14:textId="77777777" w:rsidR="00CF6418" w:rsidRPr="009615BF" w:rsidRDefault="00CF6418" w:rsidP="00CF6418">
            <w:pPr>
              <w:jc w:val="left"/>
              <w:rPr>
                <w:rFonts w:ascii="游ゴシック" w:eastAsia="游ゴシック" w:hAnsi="游ゴシック"/>
              </w:rPr>
            </w:pPr>
            <w:r w:rsidRPr="009615BF">
              <w:rPr>
                <w:rFonts w:ascii="游ゴシック" w:eastAsia="游ゴシック" w:hAnsi="游ゴシック" w:hint="eastAsia"/>
              </w:rPr>
              <w:t>※別添の「事業運営実績表」も添付してください。</w:t>
            </w:r>
          </w:p>
        </w:tc>
        <w:tc>
          <w:tcPr>
            <w:tcW w:w="851" w:type="dxa"/>
            <w:shd w:val="clear" w:color="auto" w:fill="auto"/>
          </w:tcPr>
          <w:p w14:paraId="26765427" w14:textId="77777777" w:rsidR="00CF6418" w:rsidRPr="009615BF" w:rsidRDefault="00CF6418" w:rsidP="00CF6418">
            <w:pPr>
              <w:jc w:val="center"/>
              <w:rPr>
                <w:rFonts w:ascii="游ゴシック" w:eastAsia="游ゴシック" w:hAnsi="游ゴシック"/>
                <w:color w:val="000000"/>
              </w:rPr>
            </w:pPr>
          </w:p>
        </w:tc>
      </w:tr>
      <w:tr w:rsidR="00CF6418" w:rsidRPr="009615BF" w14:paraId="2D5811DD" w14:textId="77777777" w:rsidTr="00CE075A">
        <w:trPr>
          <w:trHeight w:val="299"/>
        </w:trPr>
        <w:tc>
          <w:tcPr>
            <w:tcW w:w="959" w:type="dxa"/>
            <w:shd w:val="clear" w:color="auto" w:fill="auto"/>
          </w:tcPr>
          <w:p w14:paraId="3A99AB3D" w14:textId="4FFA82C3" w:rsidR="00CF6418" w:rsidRPr="009615BF" w:rsidRDefault="00CF6418" w:rsidP="00CF6418">
            <w:pPr>
              <w:jc w:val="center"/>
              <w:rPr>
                <w:rFonts w:ascii="游ゴシック" w:eastAsia="游ゴシック" w:hAnsi="游ゴシック"/>
                <w:b/>
                <w:bCs/>
              </w:rPr>
            </w:pPr>
            <w:r w:rsidRPr="009615BF">
              <w:rPr>
                <w:rFonts w:ascii="游ゴシック" w:eastAsia="游ゴシック" w:hAnsi="游ゴシック" w:hint="eastAsia"/>
                <w:b/>
                <w:bCs/>
              </w:rPr>
              <w:t>２</w:t>
            </w:r>
          </w:p>
        </w:tc>
        <w:tc>
          <w:tcPr>
            <w:tcW w:w="7938" w:type="dxa"/>
            <w:shd w:val="clear" w:color="auto" w:fill="auto"/>
          </w:tcPr>
          <w:p w14:paraId="7B6EC5D9" w14:textId="7E639FA4" w:rsidR="00CF6418" w:rsidRPr="009615BF" w:rsidRDefault="00682DEB" w:rsidP="00CF6418">
            <w:pPr>
              <w:jc w:val="left"/>
              <w:rPr>
                <w:rFonts w:ascii="游ゴシック" w:eastAsia="游ゴシック" w:hAnsi="游ゴシック"/>
                <w:color w:val="000000"/>
              </w:rPr>
            </w:pPr>
            <w:r>
              <w:rPr>
                <w:rFonts w:ascii="游ゴシック" w:eastAsia="游ゴシック" w:hAnsi="游ゴシック" w:hint="eastAsia"/>
                <w:color w:val="000000"/>
              </w:rPr>
              <w:t>・</w:t>
            </w:r>
            <w:r w:rsidR="00CF6418" w:rsidRPr="009615BF">
              <w:rPr>
                <w:rFonts w:ascii="游ゴシック" w:eastAsia="游ゴシック" w:hAnsi="游ゴシック" w:hint="eastAsia"/>
                <w:color w:val="000000"/>
              </w:rPr>
              <w:t>事業所の</w:t>
            </w:r>
            <w:r w:rsidR="00CE1143">
              <w:rPr>
                <w:rFonts w:ascii="游ゴシック" w:eastAsia="游ゴシック" w:hAnsi="游ゴシック" w:hint="eastAsia"/>
                <w:color w:val="000000"/>
              </w:rPr>
              <w:t>カラー</w:t>
            </w:r>
            <w:r w:rsidR="00CF6418" w:rsidRPr="009615BF">
              <w:rPr>
                <w:rFonts w:ascii="游ゴシック" w:eastAsia="游ゴシック" w:hAnsi="游ゴシック" w:hint="eastAsia"/>
                <w:color w:val="000000"/>
              </w:rPr>
              <w:t>写真（注意点）</w:t>
            </w:r>
            <w:r w:rsidR="00CF6418" w:rsidRPr="009615BF">
              <w:rPr>
                <w:rFonts w:ascii="游ゴシック" w:eastAsia="游ゴシック" w:hAnsi="游ゴシック" w:hint="eastAsia"/>
                <w:color w:val="000000"/>
                <w:sz w:val="16"/>
              </w:rPr>
              <w:t>※下記に</w:t>
            </w:r>
            <w:r w:rsidR="00CF6418" w:rsidRPr="009615BF">
              <w:rPr>
                <w:rFonts w:ascii="Segoe UI Symbol" w:eastAsia="游ゴシック" w:hAnsi="Segoe UI Symbol" w:cs="Segoe UI Symbol"/>
                <w:color w:val="000000"/>
                <w:sz w:val="16"/>
              </w:rPr>
              <w:t>☑</w:t>
            </w:r>
            <w:r w:rsidR="00CF6418" w:rsidRPr="009615BF">
              <w:rPr>
                <w:rFonts w:ascii="游ゴシック" w:eastAsia="游ゴシック" w:hAnsi="游ゴシック" w:cs="游ゴシック" w:hint="eastAsia"/>
                <w:color w:val="000000"/>
                <w:sz w:val="16"/>
              </w:rPr>
              <w:t>してください。</w:t>
            </w:r>
          </w:p>
          <w:p w14:paraId="63A90ADE" w14:textId="77777777" w:rsidR="00CF6418" w:rsidRPr="009615BF" w:rsidRDefault="00CF6418" w:rsidP="00CF6418">
            <w:pPr>
              <w:spacing w:line="320" w:lineRule="exact"/>
              <w:jc w:val="left"/>
              <w:rPr>
                <w:rFonts w:ascii="游ゴシック" w:eastAsia="游ゴシック" w:hAnsi="游ゴシック"/>
                <w:color w:val="000000"/>
                <w:sz w:val="18"/>
              </w:rPr>
            </w:pPr>
            <w:r w:rsidRPr="009615BF">
              <w:rPr>
                <w:rFonts w:ascii="游ゴシック" w:eastAsia="游ゴシック" w:hAnsi="游ゴシック" w:hint="eastAsia"/>
                <w:color w:val="000000"/>
              </w:rPr>
              <w:t>□居間・食堂</w:t>
            </w:r>
            <w:r w:rsidRPr="009615BF">
              <w:rPr>
                <w:rFonts w:ascii="游ゴシック" w:eastAsia="游ゴシック" w:hAnsi="游ゴシック" w:hint="eastAsia"/>
                <w:color w:val="000000"/>
                <w:sz w:val="18"/>
              </w:rPr>
              <w:t>（全体が分かるように撮影）</w:t>
            </w:r>
          </w:p>
          <w:p w14:paraId="6712DC5C" w14:textId="77777777" w:rsidR="00CF6418" w:rsidRPr="009615BF" w:rsidRDefault="00CF6418" w:rsidP="00CF6418">
            <w:pPr>
              <w:spacing w:line="320" w:lineRule="exact"/>
              <w:jc w:val="left"/>
              <w:rPr>
                <w:rFonts w:ascii="游ゴシック" w:eastAsia="游ゴシック" w:hAnsi="游ゴシック"/>
                <w:color w:val="000000"/>
                <w:sz w:val="18"/>
              </w:rPr>
            </w:pPr>
            <w:r w:rsidRPr="009615BF">
              <w:rPr>
                <w:rFonts w:ascii="游ゴシック" w:eastAsia="游ゴシック" w:hAnsi="游ゴシック" w:hint="eastAsia"/>
                <w:color w:val="000000"/>
              </w:rPr>
              <w:t>□宿泊室</w:t>
            </w:r>
            <w:r w:rsidRPr="009615BF">
              <w:rPr>
                <w:rFonts w:ascii="游ゴシック" w:eastAsia="游ゴシック" w:hAnsi="游ゴシック" w:hint="eastAsia"/>
                <w:color w:val="000000"/>
                <w:sz w:val="18"/>
              </w:rPr>
              <w:t>（個室のいずれか１室と、個室以外の宿泊室がある場合はパーテーション等で囲われていることが分かる写真を添付。）</w:t>
            </w:r>
          </w:p>
          <w:p w14:paraId="599C9CF9" w14:textId="77777777" w:rsidR="00CF6418" w:rsidRPr="009615BF" w:rsidRDefault="00CF6418" w:rsidP="00CF6418">
            <w:pPr>
              <w:spacing w:line="320" w:lineRule="exact"/>
              <w:jc w:val="left"/>
              <w:rPr>
                <w:rFonts w:ascii="游ゴシック" w:eastAsia="游ゴシック" w:hAnsi="游ゴシック"/>
                <w:color w:val="000000"/>
                <w:sz w:val="18"/>
              </w:rPr>
            </w:pPr>
            <w:r w:rsidRPr="009615BF">
              <w:rPr>
                <w:rFonts w:ascii="游ゴシック" w:eastAsia="游ゴシック" w:hAnsi="游ゴシック" w:hint="eastAsia"/>
                <w:color w:val="000000"/>
              </w:rPr>
              <w:t>□浴室</w:t>
            </w:r>
          </w:p>
          <w:p w14:paraId="683ED758" w14:textId="77777777" w:rsidR="00CF6418" w:rsidRPr="009615BF" w:rsidRDefault="00CF6418" w:rsidP="00CF6418">
            <w:pPr>
              <w:spacing w:line="320" w:lineRule="exact"/>
              <w:jc w:val="left"/>
              <w:rPr>
                <w:rFonts w:ascii="游ゴシック" w:eastAsia="游ゴシック" w:hAnsi="游ゴシック"/>
                <w:color w:val="000000"/>
              </w:rPr>
            </w:pPr>
            <w:r w:rsidRPr="009615BF">
              <w:rPr>
                <w:rFonts w:ascii="游ゴシック" w:eastAsia="游ゴシック" w:hAnsi="游ゴシック" w:hint="eastAsia"/>
                <w:color w:val="000000"/>
              </w:rPr>
              <w:t>□建物外観</w:t>
            </w:r>
            <w:r w:rsidRPr="009615BF">
              <w:rPr>
                <w:rFonts w:ascii="游ゴシック" w:eastAsia="游ゴシック" w:hAnsi="游ゴシック" w:hint="eastAsia"/>
                <w:color w:val="000000"/>
                <w:sz w:val="18"/>
              </w:rPr>
              <w:t>（全景、</w:t>
            </w:r>
            <w:r w:rsidRPr="009615BF">
              <w:rPr>
                <w:rFonts w:ascii="游ゴシック" w:eastAsia="游ゴシック" w:hAnsi="游ゴシック" w:hint="eastAsia"/>
                <w:color w:val="000000"/>
                <w:sz w:val="18"/>
                <w:szCs w:val="18"/>
              </w:rPr>
              <w:t>建物入口</w:t>
            </w:r>
            <w:r w:rsidRPr="009615BF">
              <w:rPr>
                <w:rFonts w:ascii="游ゴシック" w:eastAsia="游ゴシック" w:hAnsi="游ゴシック" w:hint="eastAsia"/>
                <w:color w:val="000000"/>
                <w:sz w:val="18"/>
              </w:rPr>
              <w:t>）</w:t>
            </w:r>
          </w:p>
          <w:p w14:paraId="344B211F" w14:textId="4DD83178" w:rsidR="00CF6418" w:rsidRPr="009615BF" w:rsidRDefault="00CF6418" w:rsidP="00CF6418">
            <w:pPr>
              <w:jc w:val="left"/>
              <w:rPr>
                <w:rFonts w:ascii="游ゴシック" w:eastAsia="游ゴシック" w:hAnsi="游ゴシック"/>
              </w:rPr>
            </w:pPr>
            <w:r w:rsidRPr="009615BF">
              <w:rPr>
                <w:rFonts w:ascii="游ゴシック" w:eastAsia="游ゴシック" w:hAnsi="游ゴシック" w:hint="eastAsia"/>
                <w:color w:val="000000"/>
                <w:sz w:val="18"/>
                <w:szCs w:val="18"/>
              </w:rPr>
              <w:t>（ビルなどの場合はビルの入口とエレベーターホール、事業所の入口の写真も撮影）</w:t>
            </w:r>
          </w:p>
        </w:tc>
        <w:tc>
          <w:tcPr>
            <w:tcW w:w="851" w:type="dxa"/>
            <w:shd w:val="clear" w:color="auto" w:fill="auto"/>
          </w:tcPr>
          <w:p w14:paraId="4142738F" w14:textId="77777777" w:rsidR="00CF6418" w:rsidRPr="009615BF" w:rsidRDefault="00CF6418" w:rsidP="00CF6418">
            <w:pPr>
              <w:jc w:val="center"/>
              <w:rPr>
                <w:rFonts w:ascii="游ゴシック" w:eastAsia="游ゴシック" w:hAnsi="游ゴシック"/>
                <w:color w:val="000000"/>
              </w:rPr>
            </w:pPr>
          </w:p>
        </w:tc>
      </w:tr>
      <w:tr w:rsidR="00C50D6E" w:rsidRPr="009615BF" w14:paraId="67FE8BDF" w14:textId="77777777" w:rsidTr="00CE075A">
        <w:trPr>
          <w:trHeight w:val="299"/>
        </w:trPr>
        <w:tc>
          <w:tcPr>
            <w:tcW w:w="959" w:type="dxa"/>
            <w:shd w:val="clear" w:color="auto" w:fill="auto"/>
          </w:tcPr>
          <w:p w14:paraId="1F8FD2E3" w14:textId="6DBA7435" w:rsidR="00C50D6E" w:rsidRPr="009615BF" w:rsidRDefault="00C50D6E" w:rsidP="00C50D6E">
            <w:pPr>
              <w:jc w:val="center"/>
              <w:rPr>
                <w:rFonts w:ascii="游ゴシック" w:eastAsia="游ゴシック" w:hAnsi="游ゴシック"/>
                <w:b/>
                <w:bCs/>
              </w:rPr>
            </w:pPr>
            <w:r w:rsidRPr="009615BF">
              <w:rPr>
                <w:rFonts w:ascii="游ゴシック" w:eastAsia="游ゴシック" w:hAnsi="游ゴシック" w:hint="eastAsia"/>
                <w:b/>
                <w:bCs/>
              </w:rPr>
              <w:t>３</w:t>
            </w:r>
          </w:p>
        </w:tc>
        <w:tc>
          <w:tcPr>
            <w:tcW w:w="7938" w:type="dxa"/>
            <w:shd w:val="clear" w:color="auto" w:fill="auto"/>
          </w:tcPr>
          <w:p w14:paraId="04312F46" w14:textId="5E6CC23D" w:rsidR="00C50D6E" w:rsidRPr="009615BF" w:rsidRDefault="00682DEB" w:rsidP="00C50D6E">
            <w:pPr>
              <w:jc w:val="left"/>
              <w:rPr>
                <w:rFonts w:ascii="游ゴシック" w:eastAsia="游ゴシック" w:hAnsi="游ゴシック"/>
                <w:color w:val="000000"/>
              </w:rPr>
            </w:pPr>
            <w:r>
              <w:rPr>
                <w:rFonts w:ascii="游ゴシック" w:eastAsia="游ゴシック" w:hAnsi="游ゴシック" w:cs="ＭＳ 明朝" w:hint="eastAsia"/>
                <w:color w:val="000000"/>
                <w:szCs w:val="21"/>
              </w:rPr>
              <w:t>・</w:t>
            </w:r>
            <w:r w:rsidR="00C50D6E" w:rsidRPr="009615BF">
              <w:rPr>
                <w:rFonts w:ascii="游ゴシック" w:eastAsia="游ゴシック" w:hAnsi="游ゴシック" w:cs="ＭＳ 明朝" w:hint="eastAsia"/>
                <w:color w:val="000000"/>
                <w:szCs w:val="21"/>
              </w:rPr>
              <w:t>申請手数料</w:t>
            </w:r>
            <w:r w:rsidR="00C50D6E" w:rsidRPr="009615BF">
              <w:rPr>
                <w:rFonts w:ascii="游ゴシック" w:eastAsia="游ゴシック" w:hAnsi="游ゴシック" w:hint="eastAsia"/>
                <w:color w:val="000000"/>
              </w:rPr>
              <w:t>（原則として新規指定申請連絡票提出期限後５日以内に申請予定者宛に納付書を送付するので、指定金融機関等で納めてください。納付後に返却される領収書の写しを申請書に添付してください。）</w:t>
            </w:r>
          </w:p>
          <w:p w14:paraId="6DEF41BB" w14:textId="6F26C085" w:rsidR="00C50D6E" w:rsidRPr="009615BF" w:rsidRDefault="00C50D6E" w:rsidP="00C50D6E">
            <w:pPr>
              <w:ind w:firstLineChars="100" w:firstLine="210"/>
              <w:jc w:val="left"/>
              <w:rPr>
                <w:rFonts w:ascii="游ゴシック" w:eastAsia="游ゴシック" w:hAnsi="游ゴシック"/>
                <w:color w:val="000000"/>
              </w:rPr>
            </w:pPr>
            <w:r w:rsidRPr="009615BF">
              <w:rPr>
                <w:rFonts w:ascii="游ゴシック" w:eastAsia="游ゴシック" w:hAnsi="游ゴシック" w:hint="eastAsia"/>
                <w:color w:val="000000"/>
              </w:rPr>
              <w:t xml:space="preserve">金額：小規模多機能型居宅介護　</w:t>
            </w:r>
            <w:r w:rsidRPr="009615BF">
              <w:rPr>
                <w:rFonts w:ascii="游ゴシック" w:eastAsia="游ゴシック" w:hAnsi="游ゴシック"/>
                <w:color w:val="000000"/>
              </w:rPr>
              <w:t>30,000円</w:t>
            </w:r>
            <w:r w:rsidRPr="009615BF">
              <w:rPr>
                <w:rFonts w:ascii="游ゴシック" w:eastAsia="游ゴシック" w:hAnsi="游ゴシック"/>
                <w:color w:val="000000"/>
              </w:rPr>
              <w:br/>
            </w:r>
            <w:r w:rsidRPr="009615BF">
              <w:rPr>
                <w:rFonts w:ascii="游ゴシック" w:eastAsia="游ゴシック" w:hAnsi="游ゴシック" w:hint="eastAsia"/>
                <w:color w:val="000000"/>
              </w:rPr>
              <w:t xml:space="preserve">介護予防小規模多機能型居宅介護　</w:t>
            </w:r>
            <w:r w:rsidRPr="009615BF">
              <w:rPr>
                <w:rFonts w:ascii="游ゴシック" w:eastAsia="游ゴシック" w:hAnsi="游ゴシック"/>
                <w:color w:val="000000"/>
              </w:rPr>
              <w:t>15,000円</w:t>
            </w:r>
          </w:p>
          <w:p w14:paraId="6B9A04EF" w14:textId="0EB990B5" w:rsidR="00C50D6E" w:rsidRPr="009615BF" w:rsidRDefault="00C50D6E" w:rsidP="00C50D6E">
            <w:pPr>
              <w:jc w:val="left"/>
              <w:rPr>
                <w:rFonts w:ascii="游ゴシック" w:eastAsia="游ゴシック" w:hAnsi="游ゴシック"/>
                <w:color w:val="000000"/>
              </w:rPr>
            </w:pPr>
            <w:r w:rsidRPr="009615BF">
              <w:rPr>
                <w:rFonts w:ascii="游ゴシック" w:eastAsia="游ゴシック" w:hAnsi="游ゴシック" w:hint="eastAsia"/>
                <w:color w:val="000000"/>
              </w:rPr>
              <w:t xml:space="preserve">小規模多機能型居宅介護と介護予防小規模多機能型居宅介護　</w:t>
            </w:r>
            <w:r w:rsidRPr="009615BF">
              <w:rPr>
                <w:rFonts w:ascii="游ゴシック" w:eastAsia="游ゴシック" w:hAnsi="游ゴシック"/>
                <w:color w:val="000000"/>
              </w:rPr>
              <w:t>45,000円</w:t>
            </w:r>
          </w:p>
        </w:tc>
        <w:tc>
          <w:tcPr>
            <w:tcW w:w="851" w:type="dxa"/>
            <w:shd w:val="clear" w:color="auto" w:fill="auto"/>
          </w:tcPr>
          <w:p w14:paraId="0EBC470E" w14:textId="77777777" w:rsidR="00C50D6E" w:rsidRPr="009615BF" w:rsidRDefault="00C50D6E" w:rsidP="00C50D6E">
            <w:pPr>
              <w:jc w:val="center"/>
              <w:rPr>
                <w:rFonts w:ascii="游ゴシック" w:eastAsia="游ゴシック" w:hAnsi="游ゴシック"/>
                <w:color w:val="000000"/>
              </w:rPr>
            </w:pPr>
          </w:p>
        </w:tc>
      </w:tr>
      <w:tr w:rsidR="00C50D6E" w:rsidRPr="009615BF" w14:paraId="2B19602B" w14:textId="77777777" w:rsidTr="0066690D">
        <w:trPr>
          <w:trHeight w:val="469"/>
        </w:trPr>
        <w:tc>
          <w:tcPr>
            <w:tcW w:w="9748" w:type="dxa"/>
            <w:gridSpan w:val="3"/>
            <w:tcBorders>
              <w:left w:val="nil"/>
              <w:right w:val="nil"/>
            </w:tcBorders>
            <w:shd w:val="clear" w:color="auto" w:fill="auto"/>
          </w:tcPr>
          <w:p w14:paraId="70C58CB1" w14:textId="77777777" w:rsidR="00C50D6E" w:rsidRPr="009615BF" w:rsidRDefault="00C50D6E" w:rsidP="00C50D6E">
            <w:pPr>
              <w:snapToGrid w:val="0"/>
              <w:spacing w:line="100" w:lineRule="exact"/>
              <w:jc w:val="left"/>
              <w:rPr>
                <w:rFonts w:ascii="游ゴシック" w:eastAsia="游ゴシック" w:hAnsi="游ゴシック"/>
              </w:rPr>
            </w:pPr>
          </w:p>
          <w:p w14:paraId="65B35038" w14:textId="77777777" w:rsidR="00C50D6E" w:rsidRPr="009615BF" w:rsidRDefault="00C50D6E" w:rsidP="00C50D6E">
            <w:pPr>
              <w:jc w:val="left"/>
              <w:rPr>
                <w:rFonts w:ascii="游ゴシック" w:eastAsia="游ゴシック" w:hAnsi="游ゴシック"/>
              </w:rPr>
            </w:pPr>
            <w:r w:rsidRPr="009615BF">
              <w:rPr>
                <w:rFonts w:ascii="游ゴシック" w:eastAsia="游ゴシック" w:hAnsi="游ゴシック" w:hint="eastAsia"/>
              </w:rPr>
              <w:t>◇老人福祉法に基づく届出</w:t>
            </w:r>
          </w:p>
        </w:tc>
      </w:tr>
      <w:tr w:rsidR="00C50D6E" w:rsidRPr="009615BF" w14:paraId="7A9BF4A0" w14:textId="77777777" w:rsidTr="00CE075A">
        <w:trPr>
          <w:trHeight w:val="274"/>
        </w:trPr>
        <w:tc>
          <w:tcPr>
            <w:tcW w:w="959" w:type="dxa"/>
            <w:shd w:val="clear" w:color="auto" w:fill="auto"/>
          </w:tcPr>
          <w:p w14:paraId="078B13B6" w14:textId="13EA71C6" w:rsidR="00C50D6E" w:rsidRPr="009615BF" w:rsidRDefault="00C50D6E" w:rsidP="00C50D6E">
            <w:pPr>
              <w:jc w:val="center"/>
              <w:rPr>
                <w:rFonts w:ascii="游ゴシック" w:eastAsia="游ゴシック" w:hAnsi="游ゴシック"/>
                <w:b/>
                <w:bCs/>
              </w:rPr>
            </w:pPr>
            <w:r w:rsidRPr="009615BF">
              <w:rPr>
                <w:rFonts w:ascii="游ゴシック" w:eastAsia="游ゴシック" w:hAnsi="游ゴシック" w:hint="eastAsia"/>
                <w:b/>
                <w:bCs/>
              </w:rPr>
              <w:t>１☆◇</w:t>
            </w:r>
          </w:p>
        </w:tc>
        <w:tc>
          <w:tcPr>
            <w:tcW w:w="7938" w:type="dxa"/>
            <w:shd w:val="clear" w:color="auto" w:fill="auto"/>
          </w:tcPr>
          <w:p w14:paraId="7D7FE888" w14:textId="1043C304" w:rsidR="00C50D6E" w:rsidRPr="009615BF" w:rsidRDefault="00682DEB" w:rsidP="00C50D6E">
            <w:pPr>
              <w:jc w:val="left"/>
              <w:rPr>
                <w:rFonts w:ascii="游ゴシック" w:eastAsia="游ゴシック" w:hAnsi="游ゴシック"/>
              </w:rPr>
            </w:pPr>
            <w:r>
              <w:rPr>
                <w:rFonts w:ascii="游ゴシック" w:eastAsia="游ゴシック" w:hAnsi="游ゴシック" w:hint="eastAsia"/>
              </w:rPr>
              <w:t>・</w:t>
            </w:r>
            <w:r w:rsidR="00C50D6E" w:rsidRPr="009615BF">
              <w:rPr>
                <w:rFonts w:ascii="游ゴシック" w:eastAsia="游ゴシック" w:hAnsi="游ゴシック" w:hint="eastAsia"/>
              </w:rPr>
              <w:t>老人居宅生活支援事業開始届出書（第29号様式の４）</w:t>
            </w:r>
          </w:p>
        </w:tc>
        <w:tc>
          <w:tcPr>
            <w:tcW w:w="851" w:type="dxa"/>
            <w:shd w:val="clear" w:color="auto" w:fill="auto"/>
          </w:tcPr>
          <w:p w14:paraId="2F08AB2F" w14:textId="77777777" w:rsidR="00C50D6E" w:rsidRPr="009615BF" w:rsidRDefault="00C50D6E" w:rsidP="00C50D6E">
            <w:pPr>
              <w:jc w:val="center"/>
              <w:rPr>
                <w:rFonts w:ascii="游ゴシック" w:eastAsia="游ゴシック" w:hAnsi="游ゴシック"/>
                <w:color w:val="000000"/>
              </w:rPr>
            </w:pPr>
          </w:p>
        </w:tc>
      </w:tr>
    </w:tbl>
    <w:p w14:paraId="1BA5B741" w14:textId="77777777" w:rsidR="00C50D6E" w:rsidRPr="009615BF" w:rsidRDefault="00C50D6E" w:rsidP="00C50D6E">
      <w:pPr>
        <w:rPr>
          <w:rFonts w:ascii="游ゴシック" w:eastAsia="游ゴシック" w:hAnsi="游ゴシック"/>
        </w:rPr>
      </w:pPr>
    </w:p>
    <w:p w14:paraId="3F73F1C9" w14:textId="77777777" w:rsidR="00C50D6E" w:rsidRPr="009615BF" w:rsidRDefault="00C50D6E" w:rsidP="00C50D6E">
      <w:pPr>
        <w:rPr>
          <w:rFonts w:ascii="游ゴシック" w:eastAsia="游ゴシック" w:hAnsi="游ゴシック"/>
        </w:rPr>
      </w:pPr>
      <w:r w:rsidRPr="009615BF">
        <w:rPr>
          <w:rFonts w:ascii="游ゴシック" w:eastAsia="游ゴシック" w:hAnsi="游ゴシック" w:hint="eastAsia"/>
        </w:rPr>
        <w:t>◇その他チェック項目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654"/>
        <w:gridCol w:w="976"/>
      </w:tblGrid>
      <w:tr w:rsidR="00C50D6E" w:rsidRPr="009615BF" w14:paraId="1413D23C" w14:textId="77777777" w:rsidTr="00606D52">
        <w:trPr>
          <w:trHeight w:val="362"/>
        </w:trPr>
        <w:tc>
          <w:tcPr>
            <w:tcW w:w="988" w:type="dxa"/>
            <w:shd w:val="clear" w:color="auto" w:fill="auto"/>
          </w:tcPr>
          <w:p w14:paraId="5E0F7632" w14:textId="77777777" w:rsidR="00C50D6E" w:rsidRPr="009615BF" w:rsidRDefault="00C50D6E" w:rsidP="00606D52">
            <w:pPr>
              <w:jc w:val="center"/>
              <w:rPr>
                <w:rFonts w:ascii="游ゴシック" w:eastAsia="游ゴシック" w:hAnsi="游ゴシック"/>
                <w:b/>
                <w:bCs/>
                <w:color w:val="000000"/>
              </w:rPr>
            </w:pPr>
            <w:r w:rsidRPr="009615BF">
              <w:rPr>
                <w:rFonts w:ascii="游ゴシック" w:eastAsia="游ゴシック" w:hAnsi="游ゴシック" w:hint="eastAsia"/>
                <w:b/>
                <w:bCs/>
                <w:color w:val="000000"/>
              </w:rPr>
              <w:t>１</w:t>
            </w:r>
          </w:p>
        </w:tc>
        <w:tc>
          <w:tcPr>
            <w:tcW w:w="7654" w:type="dxa"/>
            <w:shd w:val="clear" w:color="auto" w:fill="auto"/>
          </w:tcPr>
          <w:p w14:paraId="123655A0" w14:textId="77777777" w:rsidR="00C50D6E" w:rsidRPr="009615BF" w:rsidRDefault="00C50D6E" w:rsidP="00606D52">
            <w:pPr>
              <w:jc w:val="left"/>
              <w:rPr>
                <w:rFonts w:ascii="游ゴシック" w:eastAsia="游ゴシック" w:hAnsi="游ゴシック"/>
                <w:color w:val="000000"/>
              </w:rPr>
            </w:pPr>
            <w:r w:rsidRPr="009615BF">
              <w:rPr>
                <w:rFonts w:ascii="游ゴシック" w:eastAsia="游ゴシック" w:hAnsi="游ゴシック" w:hint="eastAsia"/>
                <w:color w:val="000000"/>
              </w:rPr>
              <w:t>建物について（賃貸の場合）</w:t>
            </w:r>
          </w:p>
          <w:p w14:paraId="497F9F76" w14:textId="77777777" w:rsidR="00C50D6E" w:rsidRPr="009615BF" w:rsidRDefault="00C50D6E" w:rsidP="00606D52">
            <w:pPr>
              <w:jc w:val="left"/>
              <w:rPr>
                <w:rFonts w:ascii="游ゴシック" w:eastAsia="游ゴシック" w:hAnsi="游ゴシック"/>
                <w:color w:val="000000"/>
              </w:rPr>
            </w:pPr>
            <w:r w:rsidRPr="009615BF">
              <w:rPr>
                <w:rFonts w:ascii="游ゴシック" w:eastAsia="游ゴシック" w:hAnsi="游ゴシック" w:hint="eastAsia"/>
                <w:color w:val="000000"/>
              </w:rPr>
              <w:t xml:space="preserve">　・使用目的や賃貸借期間は継続的な事業運営に適切なものとなっている</w:t>
            </w:r>
          </w:p>
          <w:p w14:paraId="40153E85" w14:textId="77777777" w:rsidR="00C50D6E" w:rsidRPr="009615BF" w:rsidRDefault="00C50D6E" w:rsidP="00606D52">
            <w:pPr>
              <w:jc w:val="left"/>
              <w:rPr>
                <w:rFonts w:ascii="游ゴシック" w:eastAsia="游ゴシック" w:hAnsi="游ゴシック"/>
                <w:color w:val="000000"/>
              </w:rPr>
            </w:pPr>
            <w:r w:rsidRPr="009615BF">
              <w:rPr>
                <w:rFonts w:ascii="游ゴシック" w:eastAsia="游ゴシック" w:hAnsi="游ゴシック" w:hint="eastAsia"/>
                <w:color w:val="000000"/>
              </w:rPr>
              <w:t xml:space="preserve">　・契約は法人として行っている。</w:t>
            </w:r>
          </w:p>
        </w:tc>
        <w:tc>
          <w:tcPr>
            <w:tcW w:w="976" w:type="dxa"/>
            <w:shd w:val="clear" w:color="auto" w:fill="auto"/>
          </w:tcPr>
          <w:p w14:paraId="0A0C4731" w14:textId="77777777" w:rsidR="00C50D6E" w:rsidRPr="009615BF" w:rsidRDefault="00C50D6E" w:rsidP="00606D52">
            <w:pPr>
              <w:jc w:val="center"/>
              <w:rPr>
                <w:rFonts w:ascii="游ゴシック" w:eastAsia="游ゴシック" w:hAnsi="游ゴシック"/>
                <w:color w:val="000000"/>
              </w:rPr>
            </w:pPr>
          </w:p>
        </w:tc>
      </w:tr>
      <w:tr w:rsidR="00C50D6E" w:rsidRPr="009615BF" w14:paraId="00AD9E98" w14:textId="77777777" w:rsidTr="00606D52">
        <w:trPr>
          <w:trHeight w:val="362"/>
        </w:trPr>
        <w:tc>
          <w:tcPr>
            <w:tcW w:w="988" w:type="dxa"/>
            <w:shd w:val="clear" w:color="auto" w:fill="auto"/>
          </w:tcPr>
          <w:p w14:paraId="3A289A46" w14:textId="1DB35E9F" w:rsidR="00C50D6E" w:rsidRPr="009615BF" w:rsidRDefault="00682DEB" w:rsidP="00606D52">
            <w:pPr>
              <w:jc w:val="center"/>
              <w:rPr>
                <w:rFonts w:ascii="游ゴシック" w:eastAsia="游ゴシック" w:hAnsi="游ゴシック"/>
                <w:b/>
                <w:bCs/>
              </w:rPr>
            </w:pPr>
            <w:r>
              <w:rPr>
                <w:rFonts w:ascii="游ゴシック" w:eastAsia="游ゴシック" w:hAnsi="游ゴシック" w:hint="eastAsia"/>
                <w:b/>
                <w:bCs/>
              </w:rPr>
              <w:t>２</w:t>
            </w:r>
          </w:p>
        </w:tc>
        <w:tc>
          <w:tcPr>
            <w:tcW w:w="7654" w:type="dxa"/>
            <w:shd w:val="clear" w:color="auto" w:fill="auto"/>
          </w:tcPr>
          <w:p w14:paraId="42B34632" w14:textId="77777777" w:rsidR="00C50D6E" w:rsidRPr="009615BF" w:rsidRDefault="00C50D6E" w:rsidP="00606D52">
            <w:pPr>
              <w:jc w:val="left"/>
              <w:rPr>
                <w:rFonts w:ascii="游ゴシック" w:eastAsia="游ゴシック" w:hAnsi="游ゴシック"/>
              </w:rPr>
            </w:pPr>
            <w:r w:rsidRPr="009615BF">
              <w:rPr>
                <w:rFonts w:ascii="游ゴシック" w:eastAsia="游ゴシック" w:hAnsi="游ゴシック" w:hint="eastAsia"/>
              </w:rPr>
              <w:t>運営推進会議について</w:t>
            </w:r>
          </w:p>
          <w:p w14:paraId="7298D30A" w14:textId="61608A02" w:rsidR="00C50D6E" w:rsidRPr="009615BF" w:rsidRDefault="00C50D6E" w:rsidP="00606D52">
            <w:pPr>
              <w:ind w:firstLineChars="100" w:firstLine="210"/>
              <w:jc w:val="left"/>
              <w:rPr>
                <w:rFonts w:ascii="游ゴシック" w:eastAsia="游ゴシック" w:hAnsi="游ゴシック"/>
              </w:rPr>
            </w:pPr>
            <w:r w:rsidRPr="009615BF">
              <w:rPr>
                <w:rFonts w:ascii="游ゴシック" w:eastAsia="游ゴシック" w:hAnsi="游ゴシック" w:hint="eastAsia"/>
              </w:rPr>
              <w:t>・設置見込み時期は、概ね</w:t>
            </w:r>
            <w:r w:rsidR="00F410FF">
              <w:rPr>
                <w:rFonts w:ascii="游ゴシック" w:eastAsia="游ゴシック" w:hAnsi="游ゴシック" w:hint="eastAsia"/>
              </w:rPr>
              <w:t>３か月</w:t>
            </w:r>
            <w:r w:rsidRPr="009615BF">
              <w:rPr>
                <w:rFonts w:ascii="游ゴシック" w:eastAsia="游ゴシック" w:hAnsi="游ゴシック" w:hint="eastAsia"/>
              </w:rPr>
              <w:t>以内を予定している</w:t>
            </w:r>
          </w:p>
          <w:p w14:paraId="6BE50F88" w14:textId="77777777" w:rsidR="00C50D6E" w:rsidRPr="009615BF" w:rsidRDefault="00C50D6E" w:rsidP="00606D52">
            <w:pPr>
              <w:ind w:firstLineChars="100" w:firstLine="210"/>
              <w:jc w:val="left"/>
              <w:rPr>
                <w:rFonts w:ascii="游ゴシック" w:eastAsia="游ゴシック" w:hAnsi="游ゴシック"/>
              </w:rPr>
            </w:pPr>
            <w:r w:rsidRPr="009615BF">
              <w:rPr>
                <w:rFonts w:ascii="游ゴシック" w:eastAsia="游ゴシック" w:hAnsi="游ゴシック" w:hint="eastAsia"/>
              </w:rPr>
              <w:t>・各分野で１名以上、就任を依頼する団体等を定めている</w:t>
            </w:r>
          </w:p>
          <w:p w14:paraId="2C8018BA" w14:textId="77777777" w:rsidR="0023754C" w:rsidRPr="003B6694" w:rsidRDefault="0023754C" w:rsidP="0023754C">
            <w:pPr>
              <w:pStyle w:val="af1"/>
              <w:spacing w:line="240" w:lineRule="auto"/>
              <w:ind w:leftChars="200" w:left="616" w:hangingChars="100" w:hanging="196"/>
              <w:rPr>
                <w:rFonts w:ascii="游ゴシック" w:eastAsia="游ゴシック" w:hAnsi="游ゴシック"/>
                <w:sz w:val="14"/>
              </w:rPr>
            </w:pPr>
            <w:r w:rsidRPr="003B6694">
              <w:rPr>
                <w:rFonts w:ascii="游ゴシック" w:eastAsia="游ゴシック" w:hAnsi="游ゴシック" w:hint="eastAsia"/>
                <w:sz w:val="18"/>
              </w:rPr>
              <w:t>※サービスに知見を有するものとして、同法人の他事業所管理者等は選定できません。（他法人なら可能です）</w:t>
            </w:r>
          </w:p>
          <w:p w14:paraId="4D91B9A2" w14:textId="494159BB" w:rsidR="00C50D6E" w:rsidRPr="009615BF" w:rsidRDefault="0023754C" w:rsidP="0023754C">
            <w:pPr>
              <w:ind w:leftChars="200" w:left="600" w:hangingChars="100" w:hanging="180"/>
              <w:jc w:val="left"/>
              <w:rPr>
                <w:rFonts w:ascii="游ゴシック" w:eastAsia="游ゴシック" w:hAnsi="游ゴシック"/>
              </w:rPr>
            </w:pPr>
            <w:r w:rsidRPr="00EA716E">
              <w:rPr>
                <w:rFonts w:ascii="游ゴシック" w:eastAsia="游ゴシック" w:hAnsi="游ゴシック" w:hint="eastAsia"/>
                <w:sz w:val="18"/>
                <w:szCs w:val="18"/>
              </w:rPr>
              <w:t>※</w:t>
            </w:r>
            <w:r>
              <w:rPr>
                <w:rFonts w:ascii="游ゴシック" w:eastAsia="游ゴシック" w:hAnsi="游ゴシック" w:hint="eastAsia"/>
                <w:sz w:val="18"/>
                <w:szCs w:val="18"/>
              </w:rPr>
              <w:t>現在書面開催は認められていません。</w:t>
            </w:r>
          </w:p>
        </w:tc>
        <w:tc>
          <w:tcPr>
            <w:tcW w:w="976" w:type="dxa"/>
            <w:shd w:val="clear" w:color="auto" w:fill="auto"/>
          </w:tcPr>
          <w:p w14:paraId="6A8B64F9" w14:textId="77777777" w:rsidR="00C50D6E" w:rsidRPr="009615BF" w:rsidRDefault="00C50D6E" w:rsidP="00606D52">
            <w:pPr>
              <w:jc w:val="center"/>
              <w:rPr>
                <w:rFonts w:ascii="游ゴシック" w:eastAsia="游ゴシック" w:hAnsi="游ゴシック"/>
                <w:color w:val="000000"/>
              </w:rPr>
            </w:pPr>
          </w:p>
        </w:tc>
      </w:tr>
    </w:tbl>
    <w:p w14:paraId="14AE1043" w14:textId="77777777" w:rsidR="00532D1A" w:rsidRPr="009615BF" w:rsidRDefault="00532D1A" w:rsidP="007C0E64">
      <w:pPr>
        <w:spacing w:line="20" w:lineRule="exact"/>
        <w:rPr>
          <w:rFonts w:ascii="游ゴシック" w:eastAsia="游ゴシック" w:hAnsi="游ゴシック"/>
          <w:color w:val="000000"/>
        </w:rPr>
      </w:pPr>
    </w:p>
    <w:sectPr w:rsidR="00532D1A" w:rsidRPr="009615BF" w:rsidSect="002109D4">
      <w:footerReference w:type="default" r:id="rId7"/>
      <w:pgSz w:w="11906" w:h="16838" w:code="9"/>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07661" w14:textId="77777777" w:rsidR="000911FF" w:rsidRDefault="000911FF" w:rsidP="0026242D">
      <w:r>
        <w:separator/>
      </w:r>
    </w:p>
  </w:endnote>
  <w:endnote w:type="continuationSeparator" w:id="0">
    <w:p w14:paraId="3966774E" w14:textId="77777777" w:rsidR="000911FF" w:rsidRDefault="000911FF" w:rsidP="00262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8F73E" w14:textId="3672C862" w:rsidR="002109D4" w:rsidRPr="00645D1D" w:rsidRDefault="002109D4">
    <w:pPr>
      <w:pStyle w:val="a6"/>
      <w:jc w:val="right"/>
      <w:rPr>
        <w:rFonts w:ascii="Arial" w:eastAsia="ＭＳ ゴシック" w:hAnsi="Arial"/>
        <w:sz w:val="28"/>
        <w:szCs w:val="28"/>
      </w:rPr>
    </w:pPr>
    <w:r w:rsidRPr="00645D1D">
      <w:rPr>
        <w:rFonts w:ascii="Arial" w:eastAsia="ＭＳ ゴシック" w:hAnsi="Arial"/>
        <w:sz w:val="28"/>
        <w:szCs w:val="28"/>
        <w:lang w:val="ja-JP"/>
      </w:rPr>
      <w:t xml:space="preserve">p. </w:t>
    </w:r>
    <w:r w:rsidRPr="00645D1D">
      <w:rPr>
        <w:sz w:val="22"/>
      </w:rPr>
      <w:fldChar w:fldCharType="begin"/>
    </w:r>
    <w:r>
      <w:instrText>PAGE    \* MERGEFORMAT</w:instrText>
    </w:r>
    <w:r w:rsidRPr="00645D1D">
      <w:rPr>
        <w:sz w:val="22"/>
      </w:rPr>
      <w:fldChar w:fldCharType="separate"/>
    </w:r>
    <w:r w:rsidR="009364B6" w:rsidRPr="009364B6">
      <w:rPr>
        <w:rFonts w:ascii="Arial" w:eastAsia="ＭＳ ゴシック" w:hAnsi="Arial"/>
        <w:noProof/>
        <w:sz w:val="28"/>
        <w:szCs w:val="28"/>
        <w:lang w:val="ja-JP"/>
      </w:rPr>
      <w:t>1</w:t>
    </w:r>
    <w:r w:rsidRPr="00645D1D">
      <w:rPr>
        <w:rFonts w:ascii="Arial" w:eastAsia="ＭＳ ゴシック" w:hAnsi="Arial"/>
        <w:sz w:val="28"/>
        <w:szCs w:val="28"/>
      </w:rPr>
      <w:fldChar w:fldCharType="end"/>
    </w:r>
  </w:p>
  <w:p w14:paraId="32E1C7E9" w14:textId="77777777" w:rsidR="00532D1A" w:rsidRDefault="00532D1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1FB65" w14:textId="77777777" w:rsidR="000911FF" w:rsidRDefault="000911FF" w:rsidP="0026242D">
      <w:r>
        <w:separator/>
      </w:r>
    </w:p>
  </w:footnote>
  <w:footnote w:type="continuationSeparator" w:id="0">
    <w:p w14:paraId="25B2A463" w14:textId="77777777" w:rsidR="000911FF" w:rsidRDefault="000911FF" w:rsidP="002624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0B2"/>
    <w:rsid w:val="000161CC"/>
    <w:rsid w:val="000251CD"/>
    <w:rsid w:val="00034282"/>
    <w:rsid w:val="00066681"/>
    <w:rsid w:val="00067A3E"/>
    <w:rsid w:val="000911FF"/>
    <w:rsid w:val="000A13E8"/>
    <w:rsid w:val="000B1997"/>
    <w:rsid w:val="000C40FF"/>
    <w:rsid w:val="001134B4"/>
    <w:rsid w:val="00124477"/>
    <w:rsid w:val="00124FDC"/>
    <w:rsid w:val="001353E7"/>
    <w:rsid w:val="001460EA"/>
    <w:rsid w:val="00154337"/>
    <w:rsid w:val="00163D60"/>
    <w:rsid w:val="00195372"/>
    <w:rsid w:val="001D0CF2"/>
    <w:rsid w:val="001D2848"/>
    <w:rsid w:val="001E20A1"/>
    <w:rsid w:val="001F39A2"/>
    <w:rsid w:val="002109D4"/>
    <w:rsid w:val="0023754C"/>
    <w:rsid w:val="00240C97"/>
    <w:rsid w:val="00244FE5"/>
    <w:rsid w:val="0026242D"/>
    <w:rsid w:val="002C6611"/>
    <w:rsid w:val="002D2C31"/>
    <w:rsid w:val="002F0854"/>
    <w:rsid w:val="00311DA2"/>
    <w:rsid w:val="003404FA"/>
    <w:rsid w:val="003532B2"/>
    <w:rsid w:val="00362977"/>
    <w:rsid w:val="0039133A"/>
    <w:rsid w:val="003E3318"/>
    <w:rsid w:val="004013D1"/>
    <w:rsid w:val="00424468"/>
    <w:rsid w:val="00424D92"/>
    <w:rsid w:val="004A55BC"/>
    <w:rsid w:val="004A7B63"/>
    <w:rsid w:val="004B0310"/>
    <w:rsid w:val="004E5C74"/>
    <w:rsid w:val="005008C6"/>
    <w:rsid w:val="00532D1A"/>
    <w:rsid w:val="00535B56"/>
    <w:rsid w:val="00545B8E"/>
    <w:rsid w:val="00565374"/>
    <w:rsid w:val="00566FFA"/>
    <w:rsid w:val="005C7241"/>
    <w:rsid w:val="005E640F"/>
    <w:rsid w:val="005F68E1"/>
    <w:rsid w:val="005F6CD9"/>
    <w:rsid w:val="006174FE"/>
    <w:rsid w:val="00645D1D"/>
    <w:rsid w:val="0066690D"/>
    <w:rsid w:val="00681D63"/>
    <w:rsid w:val="00682DEB"/>
    <w:rsid w:val="006908DA"/>
    <w:rsid w:val="00694430"/>
    <w:rsid w:val="006A568E"/>
    <w:rsid w:val="006B604D"/>
    <w:rsid w:val="006C4CF5"/>
    <w:rsid w:val="00722CBF"/>
    <w:rsid w:val="007307B5"/>
    <w:rsid w:val="00735118"/>
    <w:rsid w:val="00745469"/>
    <w:rsid w:val="00755E86"/>
    <w:rsid w:val="00762661"/>
    <w:rsid w:val="00783C45"/>
    <w:rsid w:val="007956AF"/>
    <w:rsid w:val="007A259A"/>
    <w:rsid w:val="007A31E1"/>
    <w:rsid w:val="007A54BD"/>
    <w:rsid w:val="007B71FC"/>
    <w:rsid w:val="007C0E64"/>
    <w:rsid w:val="007C43EB"/>
    <w:rsid w:val="008010F0"/>
    <w:rsid w:val="00802206"/>
    <w:rsid w:val="008453F6"/>
    <w:rsid w:val="00862B16"/>
    <w:rsid w:val="00891854"/>
    <w:rsid w:val="008B7BC6"/>
    <w:rsid w:val="008C26C7"/>
    <w:rsid w:val="008D077F"/>
    <w:rsid w:val="008E7914"/>
    <w:rsid w:val="009143A2"/>
    <w:rsid w:val="009277C6"/>
    <w:rsid w:val="009364B6"/>
    <w:rsid w:val="00942CA8"/>
    <w:rsid w:val="009512FD"/>
    <w:rsid w:val="009615BF"/>
    <w:rsid w:val="00962932"/>
    <w:rsid w:val="009768D4"/>
    <w:rsid w:val="0099276E"/>
    <w:rsid w:val="009E2B7F"/>
    <w:rsid w:val="009F17B0"/>
    <w:rsid w:val="00A25D0B"/>
    <w:rsid w:val="00A2750C"/>
    <w:rsid w:val="00A323C1"/>
    <w:rsid w:val="00A41A23"/>
    <w:rsid w:val="00A55F71"/>
    <w:rsid w:val="00A57D48"/>
    <w:rsid w:val="00A61A74"/>
    <w:rsid w:val="00A64743"/>
    <w:rsid w:val="00AA4260"/>
    <w:rsid w:val="00AC2D7A"/>
    <w:rsid w:val="00AF4F12"/>
    <w:rsid w:val="00B07A8F"/>
    <w:rsid w:val="00B32831"/>
    <w:rsid w:val="00B34FE7"/>
    <w:rsid w:val="00B56BFD"/>
    <w:rsid w:val="00B67A2A"/>
    <w:rsid w:val="00B77D7E"/>
    <w:rsid w:val="00BB2378"/>
    <w:rsid w:val="00BB54D7"/>
    <w:rsid w:val="00BC00F8"/>
    <w:rsid w:val="00BC5E10"/>
    <w:rsid w:val="00BE2526"/>
    <w:rsid w:val="00C0043E"/>
    <w:rsid w:val="00C27388"/>
    <w:rsid w:val="00C44AEF"/>
    <w:rsid w:val="00C47EF6"/>
    <w:rsid w:val="00C50D6E"/>
    <w:rsid w:val="00C65FC5"/>
    <w:rsid w:val="00C87ABE"/>
    <w:rsid w:val="00CA6EFC"/>
    <w:rsid w:val="00CB6EC9"/>
    <w:rsid w:val="00CE075A"/>
    <w:rsid w:val="00CE1143"/>
    <w:rsid w:val="00CE303A"/>
    <w:rsid w:val="00CF6418"/>
    <w:rsid w:val="00E00EB6"/>
    <w:rsid w:val="00E54989"/>
    <w:rsid w:val="00E670B2"/>
    <w:rsid w:val="00EA1FAC"/>
    <w:rsid w:val="00ED2FAA"/>
    <w:rsid w:val="00ED5CEE"/>
    <w:rsid w:val="00F31D89"/>
    <w:rsid w:val="00F410FF"/>
    <w:rsid w:val="00F6411E"/>
    <w:rsid w:val="00FA3B8C"/>
    <w:rsid w:val="00FA55B2"/>
    <w:rsid w:val="00FB1E44"/>
    <w:rsid w:val="00FB4648"/>
    <w:rsid w:val="00FC15E6"/>
    <w:rsid w:val="00FC30CB"/>
    <w:rsid w:val="00FC7133"/>
    <w:rsid w:val="00FD3813"/>
    <w:rsid w:val="00FF2E00"/>
    <w:rsid w:val="00FF4A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624B40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624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242D"/>
    <w:pPr>
      <w:tabs>
        <w:tab w:val="center" w:pos="4252"/>
        <w:tab w:val="right" w:pos="8504"/>
      </w:tabs>
      <w:snapToGrid w:val="0"/>
    </w:pPr>
  </w:style>
  <w:style w:type="character" w:customStyle="1" w:styleId="a5">
    <w:name w:val="ヘッダー (文字)"/>
    <w:basedOn w:val="a0"/>
    <w:link w:val="a4"/>
    <w:uiPriority w:val="99"/>
    <w:rsid w:val="0026242D"/>
  </w:style>
  <w:style w:type="paragraph" w:styleId="a6">
    <w:name w:val="footer"/>
    <w:basedOn w:val="a"/>
    <w:link w:val="a7"/>
    <w:uiPriority w:val="99"/>
    <w:unhideWhenUsed/>
    <w:rsid w:val="0026242D"/>
    <w:pPr>
      <w:tabs>
        <w:tab w:val="center" w:pos="4252"/>
        <w:tab w:val="right" w:pos="8504"/>
      </w:tabs>
      <w:snapToGrid w:val="0"/>
    </w:pPr>
  </w:style>
  <w:style w:type="character" w:customStyle="1" w:styleId="a7">
    <w:name w:val="フッター (文字)"/>
    <w:basedOn w:val="a0"/>
    <w:link w:val="a6"/>
    <w:uiPriority w:val="99"/>
    <w:rsid w:val="0026242D"/>
  </w:style>
  <w:style w:type="table" w:styleId="6-6">
    <w:name w:val="Grid Table 6 Colorful Accent 6"/>
    <w:basedOn w:val="a1"/>
    <w:uiPriority w:val="51"/>
    <w:rsid w:val="005E640F"/>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5-6">
    <w:name w:val="Grid Table 5 Dark Accent 6"/>
    <w:basedOn w:val="a1"/>
    <w:uiPriority w:val="50"/>
    <w:rsid w:val="005E640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3-1">
    <w:name w:val="List Table 3 Accent 1"/>
    <w:basedOn w:val="a1"/>
    <w:uiPriority w:val="48"/>
    <w:rsid w:val="005E640F"/>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5-1">
    <w:name w:val="Grid Table 5 Dark Accent 1"/>
    <w:basedOn w:val="a1"/>
    <w:uiPriority w:val="50"/>
    <w:rsid w:val="005E640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4-6">
    <w:name w:val="Grid Table 4 Accent 6"/>
    <w:basedOn w:val="a1"/>
    <w:uiPriority w:val="49"/>
    <w:rsid w:val="005E640F"/>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styleId="a8">
    <w:name w:val="Hyperlink"/>
    <w:uiPriority w:val="99"/>
    <w:unhideWhenUsed/>
    <w:rsid w:val="004A55BC"/>
    <w:rPr>
      <w:color w:val="0563C1"/>
      <w:u w:val="single"/>
    </w:rPr>
  </w:style>
  <w:style w:type="character" w:styleId="a9">
    <w:name w:val="FollowedHyperlink"/>
    <w:uiPriority w:val="99"/>
    <w:semiHidden/>
    <w:unhideWhenUsed/>
    <w:rsid w:val="00CE303A"/>
    <w:rPr>
      <w:color w:val="954F72"/>
      <w:u w:val="single"/>
    </w:rPr>
  </w:style>
  <w:style w:type="paragraph" w:styleId="aa">
    <w:name w:val="Balloon Text"/>
    <w:basedOn w:val="a"/>
    <w:link w:val="ab"/>
    <w:uiPriority w:val="99"/>
    <w:semiHidden/>
    <w:unhideWhenUsed/>
    <w:rsid w:val="00A41A23"/>
    <w:rPr>
      <w:rFonts w:ascii="Arial" w:eastAsia="ＭＳ ゴシック" w:hAnsi="Arial"/>
      <w:sz w:val="18"/>
      <w:szCs w:val="18"/>
    </w:rPr>
  </w:style>
  <w:style w:type="character" w:customStyle="1" w:styleId="ab">
    <w:name w:val="吹き出し (文字)"/>
    <w:link w:val="aa"/>
    <w:uiPriority w:val="99"/>
    <w:semiHidden/>
    <w:rsid w:val="00A41A23"/>
    <w:rPr>
      <w:rFonts w:ascii="Arial" w:eastAsia="ＭＳ ゴシック" w:hAnsi="Arial" w:cs="Times New Roman"/>
      <w:sz w:val="18"/>
      <w:szCs w:val="18"/>
    </w:rPr>
  </w:style>
  <w:style w:type="character" w:styleId="ac">
    <w:name w:val="annotation reference"/>
    <w:uiPriority w:val="99"/>
    <w:semiHidden/>
    <w:unhideWhenUsed/>
    <w:rsid w:val="00FB4648"/>
    <w:rPr>
      <w:sz w:val="18"/>
      <w:szCs w:val="18"/>
    </w:rPr>
  </w:style>
  <w:style w:type="paragraph" w:styleId="ad">
    <w:name w:val="annotation text"/>
    <w:basedOn w:val="a"/>
    <w:link w:val="ae"/>
    <w:uiPriority w:val="99"/>
    <w:semiHidden/>
    <w:unhideWhenUsed/>
    <w:rsid w:val="00FB4648"/>
    <w:pPr>
      <w:jc w:val="left"/>
    </w:pPr>
  </w:style>
  <w:style w:type="character" w:customStyle="1" w:styleId="ae">
    <w:name w:val="コメント文字列 (文字)"/>
    <w:link w:val="ad"/>
    <w:uiPriority w:val="99"/>
    <w:semiHidden/>
    <w:rsid w:val="00FB4648"/>
    <w:rPr>
      <w:kern w:val="2"/>
      <w:sz w:val="21"/>
      <w:szCs w:val="22"/>
    </w:rPr>
  </w:style>
  <w:style w:type="paragraph" w:styleId="af">
    <w:name w:val="annotation subject"/>
    <w:basedOn w:val="ad"/>
    <w:next w:val="ad"/>
    <w:link w:val="af0"/>
    <w:uiPriority w:val="99"/>
    <w:semiHidden/>
    <w:unhideWhenUsed/>
    <w:rsid w:val="00FB4648"/>
    <w:rPr>
      <w:b/>
      <w:bCs/>
    </w:rPr>
  </w:style>
  <w:style w:type="character" w:customStyle="1" w:styleId="af0">
    <w:name w:val="コメント内容 (文字)"/>
    <w:link w:val="af"/>
    <w:uiPriority w:val="99"/>
    <w:semiHidden/>
    <w:rsid w:val="00FB4648"/>
    <w:rPr>
      <w:b/>
      <w:bCs/>
      <w:kern w:val="2"/>
      <w:sz w:val="21"/>
      <w:szCs w:val="22"/>
    </w:rPr>
  </w:style>
  <w:style w:type="paragraph" w:customStyle="1" w:styleId="af1">
    <w:name w:val="１１ポイント"/>
    <w:basedOn w:val="a"/>
    <w:rsid w:val="0023754C"/>
    <w:pPr>
      <w:autoSpaceDE w:val="0"/>
      <w:autoSpaceDN w:val="0"/>
      <w:adjustRightInd w:val="0"/>
      <w:snapToGrid w:val="0"/>
      <w:spacing w:line="340" w:lineRule="atLeast"/>
    </w:pPr>
    <w:rPr>
      <w:rFonts w:ascii="ＭＳ 明朝"/>
      <w:snapToGrid w:val="0"/>
      <w:spacing w:val="8"/>
      <w:kern w:val="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03464">
      <w:bodyDiv w:val="1"/>
      <w:marLeft w:val="0"/>
      <w:marRight w:val="0"/>
      <w:marTop w:val="0"/>
      <w:marBottom w:val="0"/>
      <w:divBdr>
        <w:top w:val="none" w:sz="0" w:space="0" w:color="auto"/>
        <w:left w:val="none" w:sz="0" w:space="0" w:color="auto"/>
        <w:bottom w:val="none" w:sz="0" w:space="0" w:color="auto"/>
        <w:right w:val="none" w:sz="0" w:space="0" w:color="auto"/>
      </w:divBdr>
    </w:div>
    <w:div w:id="526213645">
      <w:bodyDiv w:val="1"/>
      <w:marLeft w:val="0"/>
      <w:marRight w:val="0"/>
      <w:marTop w:val="0"/>
      <w:marBottom w:val="0"/>
      <w:divBdr>
        <w:top w:val="none" w:sz="0" w:space="0" w:color="auto"/>
        <w:left w:val="none" w:sz="0" w:space="0" w:color="auto"/>
        <w:bottom w:val="none" w:sz="0" w:space="0" w:color="auto"/>
        <w:right w:val="none" w:sz="0" w:space="0" w:color="auto"/>
      </w:divBdr>
    </w:div>
    <w:div w:id="537932426">
      <w:bodyDiv w:val="1"/>
      <w:marLeft w:val="0"/>
      <w:marRight w:val="0"/>
      <w:marTop w:val="0"/>
      <w:marBottom w:val="0"/>
      <w:divBdr>
        <w:top w:val="none" w:sz="0" w:space="0" w:color="auto"/>
        <w:left w:val="none" w:sz="0" w:space="0" w:color="auto"/>
        <w:bottom w:val="none" w:sz="0" w:space="0" w:color="auto"/>
        <w:right w:val="none" w:sz="0" w:space="0" w:color="auto"/>
      </w:divBdr>
    </w:div>
    <w:div w:id="768352922">
      <w:bodyDiv w:val="1"/>
      <w:marLeft w:val="0"/>
      <w:marRight w:val="0"/>
      <w:marTop w:val="0"/>
      <w:marBottom w:val="0"/>
      <w:divBdr>
        <w:top w:val="none" w:sz="0" w:space="0" w:color="auto"/>
        <w:left w:val="none" w:sz="0" w:space="0" w:color="auto"/>
        <w:bottom w:val="none" w:sz="0" w:space="0" w:color="auto"/>
        <w:right w:val="none" w:sz="0" w:space="0" w:color="auto"/>
      </w:divBdr>
    </w:div>
    <w:div w:id="958492100">
      <w:bodyDiv w:val="1"/>
      <w:marLeft w:val="0"/>
      <w:marRight w:val="0"/>
      <w:marTop w:val="0"/>
      <w:marBottom w:val="0"/>
      <w:divBdr>
        <w:top w:val="none" w:sz="0" w:space="0" w:color="auto"/>
        <w:left w:val="none" w:sz="0" w:space="0" w:color="auto"/>
        <w:bottom w:val="none" w:sz="0" w:space="0" w:color="auto"/>
        <w:right w:val="none" w:sz="0" w:space="0" w:color="auto"/>
      </w:divBdr>
    </w:div>
    <w:div w:id="1436824439">
      <w:bodyDiv w:val="1"/>
      <w:marLeft w:val="0"/>
      <w:marRight w:val="0"/>
      <w:marTop w:val="0"/>
      <w:marBottom w:val="0"/>
      <w:divBdr>
        <w:top w:val="none" w:sz="0" w:space="0" w:color="auto"/>
        <w:left w:val="none" w:sz="0" w:space="0" w:color="auto"/>
        <w:bottom w:val="none" w:sz="0" w:space="0" w:color="auto"/>
        <w:right w:val="none" w:sz="0" w:space="0" w:color="auto"/>
      </w:divBdr>
    </w:div>
    <w:div w:id="1643193015">
      <w:bodyDiv w:val="1"/>
      <w:marLeft w:val="0"/>
      <w:marRight w:val="0"/>
      <w:marTop w:val="0"/>
      <w:marBottom w:val="0"/>
      <w:divBdr>
        <w:top w:val="none" w:sz="0" w:space="0" w:color="auto"/>
        <w:left w:val="none" w:sz="0" w:space="0" w:color="auto"/>
        <w:bottom w:val="none" w:sz="0" w:space="0" w:color="auto"/>
        <w:right w:val="none" w:sz="0" w:space="0" w:color="auto"/>
      </w:divBdr>
    </w:div>
    <w:div w:id="209723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8EB46-63C3-410C-94B4-840B360A9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371</Words>
  <Characters>2121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2488</CharactersWithSpaces>
  <SharedDoc>false</SharedDoc>
  <HLinks>
    <vt:vector size="6" baseType="variant">
      <vt:variant>
        <vt:i4>851969</vt:i4>
      </vt:variant>
      <vt:variant>
        <vt:i4>0</vt:i4>
      </vt:variant>
      <vt:variant>
        <vt:i4>0</vt:i4>
      </vt:variant>
      <vt:variant>
        <vt:i4>5</vt:i4>
      </vt:variant>
      <vt:variant>
        <vt:lpwstr>http://www.city.yokohama.lg.jp/kenko/kourei/jigyousya/shinsei/shitei/zenpan/sitei-nagare.doc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2019-03-27T02:48:00Z</dcterms:created>
  <dcterms:modified xsi:type="dcterms:W3CDTF">2025-01-29T05:12:00Z</dcterms:modified>
</cp:coreProperties>
</file>